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ED01">
      <w:pPr>
        <w:rPr>
          <w:rFonts w:ascii="仿宋" w:hAnsi="仿宋" w:eastAsia="仿宋" w:cs="仿宋"/>
          <w:sz w:val="31"/>
          <w:szCs w:val="31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6841364F">
      <w:pPr>
        <w:jc w:val="center"/>
        <w:rPr>
          <w:rFonts w:ascii="黑体" w:hAnsi="黑体" w:eastAsia="黑体" w:cs="黑体"/>
          <w:spacing w:val="8"/>
          <w:sz w:val="36"/>
          <w:szCs w:val="36"/>
        </w:rPr>
      </w:pPr>
      <w:r>
        <w:rPr>
          <w:rFonts w:ascii="黑体" w:hAnsi="黑体" w:eastAsia="黑体" w:cs="黑体"/>
          <w:spacing w:val="8"/>
          <w:sz w:val="36"/>
          <w:szCs w:val="36"/>
        </w:rPr>
        <w:t>全国中医药高等教育“十四五”规划</w:t>
      </w:r>
    </w:p>
    <w:p w14:paraId="73B343F4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7"/>
          <w:sz w:val="36"/>
          <w:szCs w:val="36"/>
        </w:rPr>
        <w:t>2023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年度教育科研课题立项名单</w:t>
      </w:r>
    </w:p>
    <w:tbl>
      <w:tblPr>
        <w:tblStyle w:val="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6CDF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</w:tcPr>
          <w:p w14:paraId="51008653">
            <w:pPr>
              <w:pStyle w:val="4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</w:tcPr>
          <w:p w14:paraId="6662402F">
            <w:pPr>
              <w:pStyle w:val="4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</w:tcPr>
          <w:p w14:paraId="2F94D365">
            <w:pPr>
              <w:pStyle w:val="4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</w:tcPr>
          <w:p w14:paraId="10BF0BDA">
            <w:pPr>
              <w:pStyle w:val="4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</w:tcPr>
          <w:p w14:paraId="11082350">
            <w:pPr>
              <w:pStyle w:val="4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2309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21" w:type="dxa"/>
          </w:tcPr>
          <w:p w14:paraId="0B55E043">
            <w:pPr>
              <w:pStyle w:val="4"/>
              <w:spacing w:before="264" w:line="181" w:lineRule="auto"/>
              <w:ind w:left="235"/>
            </w:pPr>
            <w:r>
              <w:rPr>
                <w:spacing w:val="-1"/>
              </w:rPr>
              <w:t>ZD-23-01</w:t>
            </w:r>
          </w:p>
        </w:tc>
        <w:tc>
          <w:tcPr>
            <w:tcW w:w="3331" w:type="dxa"/>
          </w:tcPr>
          <w:p w14:paraId="41310893">
            <w:pPr>
              <w:pStyle w:val="4"/>
              <w:spacing w:before="54" w:line="241" w:lineRule="auto"/>
              <w:ind w:left="1435" w:right="225" w:hanging="120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新时代中药学拔尖学生培养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研究</w:t>
            </w:r>
          </w:p>
        </w:tc>
        <w:tc>
          <w:tcPr>
            <w:tcW w:w="1513" w:type="dxa"/>
          </w:tcPr>
          <w:p w14:paraId="6217AB6E">
            <w:pPr>
              <w:pStyle w:val="4"/>
              <w:spacing w:before="223" w:line="224" w:lineRule="auto"/>
              <w:ind w:left="412"/>
            </w:pPr>
            <w:r>
              <w:rPr>
                <w:spacing w:val="-7"/>
              </w:rPr>
              <w:t>胡立宏</w:t>
            </w:r>
          </w:p>
        </w:tc>
        <w:tc>
          <w:tcPr>
            <w:tcW w:w="1943" w:type="dxa"/>
          </w:tcPr>
          <w:p w14:paraId="098E1123">
            <w:pPr>
              <w:pStyle w:val="4"/>
              <w:spacing w:before="224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</w:tcPr>
          <w:p w14:paraId="46591E9E">
            <w:pPr>
              <w:pStyle w:val="4"/>
              <w:spacing w:before="223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7589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1" w:type="dxa"/>
          </w:tcPr>
          <w:p w14:paraId="3D51EAA5">
            <w:pPr>
              <w:pStyle w:val="4"/>
              <w:spacing w:before="265" w:line="180" w:lineRule="auto"/>
              <w:ind w:left="235"/>
            </w:pPr>
            <w:r>
              <w:rPr>
                <w:spacing w:val="-1"/>
              </w:rPr>
              <w:t>ZD-23-02</w:t>
            </w:r>
          </w:p>
        </w:tc>
        <w:tc>
          <w:tcPr>
            <w:tcW w:w="3331" w:type="dxa"/>
          </w:tcPr>
          <w:p w14:paraId="63367461">
            <w:pPr>
              <w:pStyle w:val="4"/>
              <w:spacing w:before="52" w:line="242" w:lineRule="auto"/>
              <w:ind w:left="1196" w:right="105" w:hanging="107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新时代“高校金师</w:t>
            </w:r>
            <w:r>
              <w:rPr>
                <w:spacing w:val="-8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”评价体系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建构研究</w:t>
            </w:r>
          </w:p>
        </w:tc>
        <w:tc>
          <w:tcPr>
            <w:tcW w:w="1513" w:type="dxa"/>
          </w:tcPr>
          <w:p w14:paraId="6D1A828B">
            <w:pPr>
              <w:pStyle w:val="4"/>
              <w:spacing w:before="224" w:line="223" w:lineRule="auto"/>
              <w:ind w:left="422"/>
            </w:pPr>
            <w:r>
              <w:rPr>
                <w:spacing w:val="-10"/>
              </w:rPr>
              <w:t>陈楚淘</w:t>
            </w:r>
          </w:p>
        </w:tc>
        <w:tc>
          <w:tcPr>
            <w:tcW w:w="1943" w:type="dxa"/>
          </w:tcPr>
          <w:p w14:paraId="25684DED">
            <w:pPr>
              <w:pStyle w:val="4"/>
              <w:spacing w:before="224" w:line="222" w:lineRule="auto"/>
              <w:ind w:left="152"/>
            </w:pPr>
            <w:r>
              <w:rPr>
                <w:spacing w:val="-4"/>
              </w:rPr>
              <w:t>湖南中医药大学</w:t>
            </w:r>
          </w:p>
        </w:tc>
        <w:tc>
          <w:tcPr>
            <w:tcW w:w="1615" w:type="dxa"/>
          </w:tcPr>
          <w:p w14:paraId="45767A13">
            <w:pPr>
              <w:pStyle w:val="4"/>
              <w:spacing w:before="223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270E5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21" w:type="dxa"/>
          </w:tcPr>
          <w:p w14:paraId="32AAE07B">
            <w:pPr>
              <w:pStyle w:val="4"/>
              <w:spacing w:before="264" w:line="180" w:lineRule="auto"/>
              <w:ind w:left="235"/>
            </w:pPr>
            <w:r>
              <w:rPr>
                <w:spacing w:val="-1"/>
              </w:rPr>
              <w:t>ZD-23-03</w:t>
            </w:r>
          </w:p>
        </w:tc>
        <w:tc>
          <w:tcPr>
            <w:tcW w:w="3331" w:type="dxa"/>
          </w:tcPr>
          <w:p w14:paraId="4DA6E609">
            <w:pPr>
              <w:pStyle w:val="4"/>
              <w:spacing w:before="51" w:line="242" w:lineRule="auto"/>
              <w:ind w:left="360" w:right="225" w:hanging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书院模式下医学院校中医思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维核心素养培育实践研究</w:t>
            </w:r>
          </w:p>
        </w:tc>
        <w:tc>
          <w:tcPr>
            <w:tcW w:w="1513" w:type="dxa"/>
          </w:tcPr>
          <w:p w14:paraId="735535B8">
            <w:pPr>
              <w:pStyle w:val="4"/>
              <w:spacing w:before="222" w:line="221" w:lineRule="auto"/>
              <w:ind w:left="422"/>
            </w:pPr>
            <w:r>
              <w:rPr>
                <w:spacing w:val="-10"/>
              </w:rPr>
              <w:t>叶耀辉</w:t>
            </w:r>
          </w:p>
        </w:tc>
        <w:tc>
          <w:tcPr>
            <w:tcW w:w="1943" w:type="dxa"/>
          </w:tcPr>
          <w:p w14:paraId="555206C9">
            <w:pPr>
              <w:pStyle w:val="4"/>
              <w:spacing w:before="223" w:line="222" w:lineRule="auto"/>
              <w:ind w:left="398"/>
            </w:pPr>
            <w:r>
              <w:rPr>
                <w:spacing w:val="-6"/>
              </w:rPr>
              <w:t>南昌医学院</w:t>
            </w:r>
          </w:p>
        </w:tc>
        <w:tc>
          <w:tcPr>
            <w:tcW w:w="1615" w:type="dxa"/>
          </w:tcPr>
          <w:p w14:paraId="1BE396F1">
            <w:pPr>
              <w:pStyle w:val="4"/>
              <w:spacing w:before="222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2FEA4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21" w:type="dxa"/>
          </w:tcPr>
          <w:p w14:paraId="200607DF">
            <w:pPr>
              <w:spacing w:line="357" w:lineRule="auto"/>
              <w:rPr>
                <w:rFonts w:ascii="Arial"/>
              </w:rPr>
            </w:pPr>
          </w:p>
          <w:p w14:paraId="1C187E2F">
            <w:pPr>
              <w:pStyle w:val="4"/>
              <w:spacing w:before="78" w:line="180" w:lineRule="auto"/>
              <w:ind w:left="235"/>
            </w:pPr>
            <w:r>
              <w:rPr>
                <w:spacing w:val="-1"/>
              </w:rPr>
              <w:t>ZD-23-04</w:t>
            </w:r>
          </w:p>
        </w:tc>
        <w:tc>
          <w:tcPr>
            <w:tcW w:w="3331" w:type="dxa"/>
          </w:tcPr>
          <w:p w14:paraId="43DC08A0">
            <w:pPr>
              <w:pStyle w:val="4"/>
              <w:spacing w:before="53" w:line="222" w:lineRule="auto"/>
              <w:ind w:left="143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以“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四新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”建设统领推动“</w:t>
            </w:r>
            <w:r>
              <w:rPr>
                <w:spacing w:val="-7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中</w:t>
            </w:r>
          </w:p>
          <w:p w14:paraId="444F7AA6">
            <w:pPr>
              <w:pStyle w:val="4"/>
              <w:spacing w:before="54" w:line="222" w:lineRule="auto"/>
              <w:ind w:left="13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医+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”“+中医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”复合型中医药</w:t>
            </w:r>
          </w:p>
          <w:p w14:paraId="17303C48">
            <w:pPr>
              <w:pStyle w:val="4"/>
              <w:spacing w:before="54" w:line="219" w:lineRule="auto"/>
              <w:ind w:left="958"/>
            </w:pPr>
            <w:r>
              <w:rPr>
                <w:spacing w:val="-3"/>
              </w:rPr>
              <w:t>创新人才培养</w:t>
            </w:r>
          </w:p>
        </w:tc>
        <w:tc>
          <w:tcPr>
            <w:tcW w:w="1513" w:type="dxa"/>
          </w:tcPr>
          <w:p w14:paraId="614B20F1">
            <w:pPr>
              <w:spacing w:line="315" w:lineRule="auto"/>
              <w:rPr>
                <w:rFonts w:ascii="Arial"/>
              </w:rPr>
            </w:pPr>
          </w:p>
          <w:p w14:paraId="7B390079">
            <w:pPr>
              <w:pStyle w:val="4"/>
              <w:spacing w:before="78" w:line="222" w:lineRule="auto"/>
              <w:ind w:left="528"/>
            </w:pPr>
            <w:r>
              <w:rPr>
                <w:spacing w:val="-8"/>
              </w:rPr>
              <w:t>舒静</w:t>
            </w:r>
          </w:p>
        </w:tc>
        <w:tc>
          <w:tcPr>
            <w:tcW w:w="1943" w:type="dxa"/>
          </w:tcPr>
          <w:p w14:paraId="228CCAAF">
            <w:pPr>
              <w:spacing w:line="316" w:lineRule="auto"/>
              <w:rPr>
                <w:rFonts w:ascii="Arial"/>
              </w:rPr>
            </w:pPr>
          </w:p>
          <w:p w14:paraId="03246928">
            <w:pPr>
              <w:pStyle w:val="4"/>
              <w:spacing w:before="78" w:line="222" w:lineRule="auto"/>
              <w:ind w:left="148"/>
            </w:pPr>
            <w:r>
              <w:rPr>
                <w:spacing w:val="-3"/>
              </w:rPr>
              <w:t>上海中医药大学</w:t>
            </w:r>
          </w:p>
        </w:tc>
        <w:tc>
          <w:tcPr>
            <w:tcW w:w="1615" w:type="dxa"/>
          </w:tcPr>
          <w:p w14:paraId="3B1A9631">
            <w:pPr>
              <w:spacing w:line="315" w:lineRule="auto"/>
              <w:rPr>
                <w:rFonts w:ascii="Arial"/>
              </w:rPr>
            </w:pPr>
          </w:p>
          <w:p w14:paraId="525370F8">
            <w:pPr>
              <w:pStyle w:val="4"/>
              <w:spacing w:before="78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2B1CF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421" w:type="dxa"/>
          </w:tcPr>
          <w:p w14:paraId="53B68B27">
            <w:pPr>
              <w:spacing w:line="355" w:lineRule="auto"/>
              <w:rPr>
                <w:rFonts w:ascii="Arial"/>
              </w:rPr>
            </w:pPr>
          </w:p>
          <w:p w14:paraId="7EBE7C18">
            <w:pPr>
              <w:pStyle w:val="4"/>
              <w:spacing w:before="78" w:line="180" w:lineRule="auto"/>
              <w:ind w:left="235"/>
            </w:pPr>
            <w:r>
              <w:rPr>
                <w:spacing w:val="-1"/>
              </w:rPr>
              <w:t>ZD-23-05</w:t>
            </w:r>
          </w:p>
        </w:tc>
        <w:tc>
          <w:tcPr>
            <w:tcW w:w="3331" w:type="dxa"/>
          </w:tcPr>
          <w:p w14:paraId="54963E3A">
            <w:pPr>
              <w:pStyle w:val="4"/>
              <w:spacing w:before="53" w:line="222" w:lineRule="auto"/>
              <w:ind w:left="9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“</w:t>
            </w:r>
            <w:r>
              <w:rPr>
                <w:spacing w:val="-7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四新</w:t>
            </w:r>
            <w:r>
              <w:rPr>
                <w:spacing w:val="-8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”背景下中药学类专业</w:t>
            </w:r>
          </w:p>
          <w:p w14:paraId="0E34A1BF">
            <w:pPr>
              <w:pStyle w:val="4"/>
              <w:spacing w:before="53" w:line="222" w:lineRule="auto"/>
              <w:ind w:left="23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选修课课程体系建设的研究</w:t>
            </w:r>
          </w:p>
          <w:p w14:paraId="6D73C402">
            <w:pPr>
              <w:pStyle w:val="4"/>
              <w:spacing w:before="55" w:line="218" w:lineRule="auto"/>
              <w:ind w:left="1325"/>
            </w:pPr>
            <w:r>
              <w:rPr>
                <w:spacing w:val="-9"/>
              </w:rPr>
              <w:t>与实践</w:t>
            </w:r>
          </w:p>
        </w:tc>
        <w:tc>
          <w:tcPr>
            <w:tcW w:w="1513" w:type="dxa"/>
          </w:tcPr>
          <w:p w14:paraId="7B511CDE">
            <w:pPr>
              <w:spacing w:line="313" w:lineRule="auto"/>
              <w:rPr>
                <w:rFonts w:ascii="Arial"/>
              </w:rPr>
            </w:pPr>
          </w:p>
          <w:p w14:paraId="47650520">
            <w:pPr>
              <w:pStyle w:val="4"/>
              <w:spacing w:before="78" w:line="223" w:lineRule="auto"/>
              <w:ind w:left="433"/>
            </w:pPr>
            <w:r>
              <w:rPr>
                <w:spacing w:val="-14"/>
              </w:rPr>
              <w:t>匡海学</w:t>
            </w:r>
          </w:p>
        </w:tc>
        <w:tc>
          <w:tcPr>
            <w:tcW w:w="1943" w:type="dxa"/>
          </w:tcPr>
          <w:p w14:paraId="6A0C47DE">
            <w:pPr>
              <w:pStyle w:val="4"/>
              <w:spacing w:before="52" w:line="222" w:lineRule="auto"/>
              <w:ind w:left="14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教育部高等学校</w:t>
            </w:r>
          </w:p>
          <w:p w14:paraId="30204FF3">
            <w:pPr>
              <w:pStyle w:val="4"/>
              <w:spacing w:before="55" w:line="222" w:lineRule="auto"/>
              <w:ind w:left="17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中药学类专业教</w:t>
            </w:r>
          </w:p>
          <w:p w14:paraId="13ED370D">
            <w:pPr>
              <w:pStyle w:val="4"/>
              <w:spacing w:before="54" w:line="218" w:lineRule="auto"/>
              <w:ind w:left="277"/>
            </w:pPr>
            <w:r>
              <w:rPr>
                <w:spacing w:val="-5"/>
              </w:rPr>
              <w:t>学指导委员会</w:t>
            </w:r>
          </w:p>
        </w:tc>
        <w:tc>
          <w:tcPr>
            <w:tcW w:w="1615" w:type="dxa"/>
          </w:tcPr>
          <w:p w14:paraId="1051F9BF">
            <w:pPr>
              <w:spacing w:line="313" w:lineRule="auto"/>
              <w:rPr>
                <w:rFonts w:ascii="Arial"/>
              </w:rPr>
            </w:pPr>
          </w:p>
          <w:p w14:paraId="03C43D34">
            <w:pPr>
              <w:pStyle w:val="4"/>
              <w:spacing w:before="78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0440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1" w:type="dxa"/>
          </w:tcPr>
          <w:p w14:paraId="68CD205E">
            <w:pPr>
              <w:pStyle w:val="4"/>
              <w:spacing w:before="268" w:line="180" w:lineRule="auto"/>
              <w:ind w:left="235"/>
            </w:pPr>
            <w:r>
              <w:rPr>
                <w:spacing w:val="-1"/>
              </w:rPr>
              <w:t>ZD-23-06</w:t>
            </w:r>
          </w:p>
        </w:tc>
        <w:tc>
          <w:tcPr>
            <w:tcW w:w="3331" w:type="dxa"/>
          </w:tcPr>
          <w:p w14:paraId="3FC30953">
            <w:pPr>
              <w:pStyle w:val="4"/>
              <w:spacing w:before="52" w:line="242" w:lineRule="auto"/>
              <w:ind w:left="596" w:right="225" w:hanging="36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基于第四代评价理论中医继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续教育质量评价研究</w:t>
            </w:r>
          </w:p>
        </w:tc>
        <w:tc>
          <w:tcPr>
            <w:tcW w:w="1513" w:type="dxa"/>
          </w:tcPr>
          <w:p w14:paraId="1387685A">
            <w:pPr>
              <w:pStyle w:val="4"/>
              <w:spacing w:before="227" w:line="222" w:lineRule="auto"/>
              <w:ind w:left="410"/>
            </w:pPr>
            <w:r>
              <w:rPr>
                <w:spacing w:val="-6"/>
              </w:rPr>
              <w:t>刘振权</w:t>
            </w:r>
          </w:p>
        </w:tc>
        <w:tc>
          <w:tcPr>
            <w:tcW w:w="1943" w:type="dxa"/>
          </w:tcPr>
          <w:p w14:paraId="546775AB">
            <w:pPr>
              <w:pStyle w:val="4"/>
              <w:spacing w:before="227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6AB0E0DE">
            <w:pPr>
              <w:pStyle w:val="4"/>
              <w:spacing w:before="226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3C77E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42EE4FA2">
            <w:pPr>
              <w:pStyle w:val="4"/>
              <w:spacing w:before="235" w:line="181" w:lineRule="auto"/>
              <w:ind w:left="233"/>
            </w:pPr>
            <w:r>
              <w:rPr>
                <w:spacing w:val="-1"/>
              </w:rPr>
              <w:t>YB-23-01</w:t>
            </w:r>
          </w:p>
        </w:tc>
        <w:tc>
          <w:tcPr>
            <w:tcW w:w="3331" w:type="dxa"/>
          </w:tcPr>
          <w:p w14:paraId="743E2C15">
            <w:pPr>
              <w:pStyle w:val="4"/>
              <w:spacing w:before="39" w:line="223" w:lineRule="auto"/>
              <w:ind w:left="864" w:right="225" w:hanging="6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新医科背景下中医药院校协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同育人机制研究</w:t>
            </w:r>
          </w:p>
        </w:tc>
        <w:tc>
          <w:tcPr>
            <w:tcW w:w="1513" w:type="dxa"/>
          </w:tcPr>
          <w:p w14:paraId="219672F7">
            <w:pPr>
              <w:pStyle w:val="4"/>
              <w:spacing w:before="195" w:line="222" w:lineRule="auto"/>
              <w:ind w:left="530"/>
            </w:pPr>
            <w:r>
              <w:rPr>
                <w:spacing w:val="-9"/>
              </w:rPr>
              <w:t>刘希</w:t>
            </w:r>
          </w:p>
        </w:tc>
        <w:tc>
          <w:tcPr>
            <w:tcW w:w="1943" w:type="dxa"/>
          </w:tcPr>
          <w:p w14:paraId="151DF875">
            <w:pPr>
              <w:pStyle w:val="4"/>
              <w:spacing w:before="195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19191C16">
            <w:pPr>
              <w:pStyle w:val="4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436A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554A8482">
            <w:pPr>
              <w:pStyle w:val="4"/>
              <w:spacing w:before="235" w:line="180" w:lineRule="auto"/>
              <w:ind w:left="233"/>
            </w:pPr>
            <w:r>
              <w:rPr>
                <w:spacing w:val="-1"/>
              </w:rPr>
              <w:t>YB-23-02</w:t>
            </w:r>
          </w:p>
        </w:tc>
        <w:tc>
          <w:tcPr>
            <w:tcW w:w="3331" w:type="dxa"/>
          </w:tcPr>
          <w:p w14:paraId="4E6B4230">
            <w:pPr>
              <w:pStyle w:val="4"/>
              <w:spacing w:before="39" w:line="223" w:lineRule="auto"/>
              <w:ind w:left="415" w:right="165" w:hanging="23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探索“新中医+大内科+X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”的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《中医内科学》 教与学</w:t>
            </w:r>
          </w:p>
        </w:tc>
        <w:tc>
          <w:tcPr>
            <w:tcW w:w="1513" w:type="dxa"/>
          </w:tcPr>
          <w:p w14:paraId="2CF27630">
            <w:pPr>
              <w:pStyle w:val="4"/>
              <w:spacing w:before="194" w:line="222" w:lineRule="auto"/>
              <w:ind w:left="415"/>
            </w:pPr>
            <w:r>
              <w:rPr>
                <w:spacing w:val="-8"/>
              </w:rPr>
              <w:t>夏永良</w:t>
            </w:r>
          </w:p>
        </w:tc>
        <w:tc>
          <w:tcPr>
            <w:tcW w:w="1943" w:type="dxa"/>
          </w:tcPr>
          <w:p w14:paraId="6B4B8903">
            <w:pPr>
              <w:pStyle w:val="4"/>
              <w:spacing w:before="194" w:line="222" w:lineRule="auto"/>
              <w:ind w:left="148"/>
            </w:pPr>
            <w:r>
              <w:rPr>
                <w:spacing w:val="-3"/>
              </w:rPr>
              <w:t>浙江中医药大学</w:t>
            </w:r>
          </w:p>
        </w:tc>
        <w:tc>
          <w:tcPr>
            <w:tcW w:w="1615" w:type="dxa"/>
          </w:tcPr>
          <w:p w14:paraId="1562AC30">
            <w:pPr>
              <w:pStyle w:val="4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E8EE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6C948867">
            <w:pPr>
              <w:spacing w:line="311" w:lineRule="auto"/>
              <w:rPr>
                <w:rFonts w:ascii="Arial"/>
              </w:rPr>
            </w:pPr>
          </w:p>
          <w:p w14:paraId="55CD989A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YB-23-03</w:t>
            </w:r>
          </w:p>
        </w:tc>
        <w:tc>
          <w:tcPr>
            <w:tcW w:w="3331" w:type="dxa"/>
          </w:tcPr>
          <w:p w14:paraId="5FD7542A">
            <w:pPr>
              <w:pStyle w:val="4"/>
              <w:spacing w:before="194" w:line="231" w:lineRule="auto"/>
              <w:ind w:left="839" w:right="225" w:hanging="57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中医药国际化人才岗位胜任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力评价体系研究</w:t>
            </w:r>
          </w:p>
        </w:tc>
        <w:tc>
          <w:tcPr>
            <w:tcW w:w="1513" w:type="dxa"/>
          </w:tcPr>
          <w:p w14:paraId="69A30B94">
            <w:pPr>
              <w:spacing w:line="270" w:lineRule="auto"/>
              <w:rPr>
                <w:rFonts w:ascii="Arial"/>
              </w:rPr>
            </w:pPr>
          </w:p>
          <w:p w14:paraId="5A9A45E3">
            <w:pPr>
              <w:pStyle w:val="4"/>
              <w:spacing w:before="78" w:line="221" w:lineRule="auto"/>
              <w:ind w:left="409"/>
            </w:pPr>
            <w:r>
              <w:rPr>
                <w:spacing w:val="-6"/>
              </w:rPr>
              <w:t>金阿宁</w:t>
            </w:r>
          </w:p>
        </w:tc>
        <w:tc>
          <w:tcPr>
            <w:tcW w:w="1943" w:type="dxa"/>
          </w:tcPr>
          <w:p w14:paraId="0880C6B8">
            <w:pPr>
              <w:pStyle w:val="4"/>
              <w:spacing w:before="38" w:line="222" w:lineRule="auto"/>
              <w:ind w:left="174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国家中医药管理</w:t>
            </w:r>
          </w:p>
          <w:p w14:paraId="62137F19">
            <w:pPr>
              <w:pStyle w:val="4"/>
              <w:spacing w:before="23" w:line="222" w:lineRule="auto"/>
              <w:ind w:left="15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局中医师资格认</w:t>
            </w:r>
          </w:p>
          <w:p w14:paraId="2A8D054D">
            <w:pPr>
              <w:pStyle w:val="4"/>
              <w:spacing w:before="23" w:line="206" w:lineRule="auto"/>
              <w:ind w:left="626"/>
            </w:pPr>
            <w:r>
              <w:rPr>
                <w:spacing w:val="-6"/>
              </w:rPr>
              <w:t>证中心</w:t>
            </w:r>
          </w:p>
        </w:tc>
        <w:tc>
          <w:tcPr>
            <w:tcW w:w="1615" w:type="dxa"/>
          </w:tcPr>
          <w:p w14:paraId="560F92B1">
            <w:pPr>
              <w:spacing w:line="269" w:lineRule="auto"/>
              <w:rPr>
                <w:rFonts w:ascii="Arial"/>
              </w:rPr>
            </w:pPr>
          </w:p>
          <w:p w14:paraId="7EB90431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83D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396B960B">
            <w:pPr>
              <w:spacing w:line="314" w:lineRule="auto"/>
              <w:rPr>
                <w:rFonts w:ascii="Arial"/>
              </w:rPr>
            </w:pPr>
          </w:p>
          <w:p w14:paraId="400E74B1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YB-23-04</w:t>
            </w:r>
          </w:p>
        </w:tc>
        <w:tc>
          <w:tcPr>
            <w:tcW w:w="3331" w:type="dxa"/>
          </w:tcPr>
          <w:p w14:paraId="208D17C2">
            <w:pPr>
              <w:pStyle w:val="4"/>
              <w:spacing w:before="41" w:line="222" w:lineRule="auto"/>
              <w:ind w:left="20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中医类别全国统一考试</w:t>
            </w:r>
            <w:r>
              <w:rPr>
                <w:spacing w:val="2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与院</w:t>
            </w:r>
          </w:p>
          <w:p w14:paraId="1B5BBB13">
            <w:pPr>
              <w:pStyle w:val="4"/>
              <w:spacing w:before="22" w:line="222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校考试的协同发展路径分析</w:t>
            </w:r>
          </w:p>
          <w:p w14:paraId="2D1A746B">
            <w:pPr>
              <w:pStyle w:val="4"/>
              <w:spacing w:before="23" w:line="204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</w:tcPr>
          <w:p w14:paraId="089F7324">
            <w:pPr>
              <w:spacing w:line="272" w:lineRule="auto"/>
              <w:rPr>
                <w:rFonts w:ascii="Arial"/>
              </w:rPr>
            </w:pPr>
          </w:p>
          <w:p w14:paraId="6DF12734">
            <w:pPr>
              <w:pStyle w:val="4"/>
              <w:spacing w:before="78" w:line="224" w:lineRule="auto"/>
              <w:ind w:left="474"/>
            </w:pPr>
            <w:r>
              <w:rPr>
                <w:spacing w:val="-11"/>
              </w:rPr>
              <w:t>姜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姗</w:t>
            </w:r>
          </w:p>
        </w:tc>
        <w:tc>
          <w:tcPr>
            <w:tcW w:w="1943" w:type="dxa"/>
          </w:tcPr>
          <w:p w14:paraId="76041102">
            <w:pPr>
              <w:spacing w:line="273" w:lineRule="auto"/>
              <w:rPr>
                <w:rFonts w:ascii="Arial"/>
              </w:rPr>
            </w:pPr>
          </w:p>
          <w:p w14:paraId="6F7AEE9C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504A4F4A">
            <w:pPr>
              <w:spacing w:line="272" w:lineRule="auto"/>
              <w:rPr>
                <w:rFonts w:ascii="Arial"/>
              </w:rPr>
            </w:pPr>
          </w:p>
          <w:p w14:paraId="1712F30B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19CB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24ECCCC9">
            <w:pPr>
              <w:pStyle w:val="4"/>
              <w:spacing w:before="239" w:line="180" w:lineRule="auto"/>
              <w:ind w:left="233"/>
            </w:pPr>
            <w:r>
              <w:rPr>
                <w:spacing w:val="-1"/>
              </w:rPr>
              <w:t>YB-23-05</w:t>
            </w:r>
          </w:p>
        </w:tc>
        <w:tc>
          <w:tcPr>
            <w:tcW w:w="3331" w:type="dxa"/>
          </w:tcPr>
          <w:p w14:paraId="13F46C88">
            <w:pPr>
              <w:pStyle w:val="4"/>
              <w:spacing w:before="41" w:line="222" w:lineRule="auto"/>
              <w:ind w:left="841" w:right="165" w:hanging="68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“5+3</w:t>
            </w:r>
            <w:r>
              <w:rPr>
                <w:spacing w:val="-8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”中医学长学制人文素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质培养模式研究</w:t>
            </w:r>
          </w:p>
        </w:tc>
        <w:tc>
          <w:tcPr>
            <w:tcW w:w="1513" w:type="dxa"/>
          </w:tcPr>
          <w:p w14:paraId="66C07D00">
            <w:pPr>
              <w:pStyle w:val="4"/>
              <w:spacing w:before="197" w:line="222" w:lineRule="auto"/>
              <w:ind w:left="422"/>
            </w:pPr>
            <w:r>
              <w:rPr>
                <w:spacing w:val="-10"/>
              </w:rPr>
              <w:t>陈静漪</w:t>
            </w:r>
          </w:p>
        </w:tc>
        <w:tc>
          <w:tcPr>
            <w:tcW w:w="1943" w:type="dxa"/>
          </w:tcPr>
          <w:p w14:paraId="1CE7E7AF">
            <w:pPr>
              <w:pStyle w:val="4"/>
              <w:spacing w:before="197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65A37FBB">
            <w:pPr>
              <w:pStyle w:val="4"/>
              <w:spacing w:before="196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97A4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26BB1E44">
            <w:pPr>
              <w:pStyle w:val="4"/>
              <w:spacing w:before="238" w:line="180" w:lineRule="auto"/>
              <w:ind w:left="233"/>
            </w:pPr>
            <w:r>
              <w:rPr>
                <w:spacing w:val="-1"/>
              </w:rPr>
              <w:t>YB-23-06</w:t>
            </w:r>
          </w:p>
        </w:tc>
        <w:tc>
          <w:tcPr>
            <w:tcW w:w="3331" w:type="dxa"/>
          </w:tcPr>
          <w:p w14:paraId="299B3334">
            <w:pPr>
              <w:pStyle w:val="4"/>
              <w:spacing w:before="41" w:line="222" w:lineRule="auto"/>
              <w:ind w:left="956" w:right="225" w:hanging="68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中医药自信水平评价体系构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建与实证研究</w:t>
            </w:r>
          </w:p>
        </w:tc>
        <w:tc>
          <w:tcPr>
            <w:tcW w:w="1513" w:type="dxa"/>
          </w:tcPr>
          <w:p w14:paraId="1F942F49">
            <w:pPr>
              <w:pStyle w:val="4"/>
              <w:spacing w:before="197" w:line="222" w:lineRule="auto"/>
              <w:ind w:left="532"/>
            </w:pPr>
            <w:r>
              <w:rPr>
                <w:spacing w:val="-10"/>
              </w:rPr>
              <w:t>王军</w:t>
            </w:r>
          </w:p>
        </w:tc>
        <w:tc>
          <w:tcPr>
            <w:tcW w:w="1943" w:type="dxa"/>
          </w:tcPr>
          <w:p w14:paraId="2C69305C">
            <w:pPr>
              <w:pStyle w:val="4"/>
              <w:spacing w:before="197" w:line="222" w:lineRule="auto"/>
              <w:ind w:left="168"/>
            </w:pPr>
            <w:r>
              <w:rPr>
                <w:spacing w:val="-6"/>
              </w:rPr>
              <w:t>山西中医药大学</w:t>
            </w:r>
          </w:p>
        </w:tc>
        <w:tc>
          <w:tcPr>
            <w:tcW w:w="1615" w:type="dxa"/>
          </w:tcPr>
          <w:p w14:paraId="5E311852">
            <w:pPr>
              <w:pStyle w:val="4"/>
              <w:spacing w:before="196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2103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15BD0C71">
            <w:pPr>
              <w:spacing w:line="314" w:lineRule="auto"/>
              <w:rPr>
                <w:rFonts w:ascii="Arial"/>
              </w:rPr>
            </w:pPr>
          </w:p>
          <w:p w14:paraId="5B6B32E8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YB-23-07</w:t>
            </w:r>
          </w:p>
        </w:tc>
        <w:tc>
          <w:tcPr>
            <w:tcW w:w="3331" w:type="dxa"/>
          </w:tcPr>
          <w:p w14:paraId="4E166325">
            <w:pPr>
              <w:pStyle w:val="4"/>
              <w:spacing w:before="41" w:line="228" w:lineRule="auto"/>
              <w:ind w:left="236" w:right="225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基于熵权法的中西医结合专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业课程思政量化评价——以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CIPP</w:t>
            </w:r>
            <w:r>
              <w:rPr>
                <w:spacing w:val="7"/>
                <w:lang w:eastAsia="zh-CN"/>
              </w:rPr>
              <w:t>+</w:t>
            </w:r>
            <w:r>
              <w:rPr>
                <w:lang w:eastAsia="zh-CN"/>
              </w:rPr>
              <w:t>GAM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模式为研究视角</w:t>
            </w:r>
          </w:p>
        </w:tc>
        <w:tc>
          <w:tcPr>
            <w:tcW w:w="1513" w:type="dxa"/>
          </w:tcPr>
          <w:p w14:paraId="04A21237">
            <w:pPr>
              <w:spacing w:line="273" w:lineRule="auto"/>
              <w:rPr>
                <w:rFonts w:ascii="Arial"/>
              </w:rPr>
            </w:pPr>
          </w:p>
          <w:p w14:paraId="1641CB5D">
            <w:pPr>
              <w:pStyle w:val="4"/>
              <w:spacing w:before="78" w:line="223" w:lineRule="auto"/>
              <w:ind w:left="530"/>
            </w:pPr>
            <w:r>
              <w:rPr>
                <w:spacing w:val="-9"/>
              </w:rPr>
              <w:t>刘旖</w:t>
            </w:r>
          </w:p>
        </w:tc>
        <w:tc>
          <w:tcPr>
            <w:tcW w:w="1943" w:type="dxa"/>
          </w:tcPr>
          <w:p w14:paraId="50EFA871">
            <w:pPr>
              <w:spacing w:line="272" w:lineRule="auto"/>
              <w:rPr>
                <w:rFonts w:ascii="Arial"/>
              </w:rPr>
            </w:pPr>
          </w:p>
          <w:p w14:paraId="6544C3F2">
            <w:pPr>
              <w:pStyle w:val="4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</w:tcPr>
          <w:p w14:paraId="03505CC8">
            <w:pPr>
              <w:spacing w:line="272" w:lineRule="auto"/>
              <w:rPr>
                <w:rFonts w:ascii="Arial"/>
              </w:rPr>
            </w:pPr>
          </w:p>
          <w:p w14:paraId="234AC877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E1F7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421" w:type="dxa"/>
          </w:tcPr>
          <w:p w14:paraId="7667E95C">
            <w:pPr>
              <w:spacing w:line="313" w:lineRule="auto"/>
              <w:rPr>
                <w:rFonts w:ascii="Arial"/>
              </w:rPr>
            </w:pPr>
          </w:p>
          <w:p w14:paraId="5229CDF3">
            <w:pPr>
              <w:pStyle w:val="4"/>
              <w:spacing w:before="79" w:line="180" w:lineRule="auto"/>
              <w:ind w:left="233"/>
            </w:pPr>
            <w:r>
              <w:rPr>
                <w:spacing w:val="-1"/>
              </w:rPr>
              <w:t>YB-23-08</w:t>
            </w:r>
          </w:p>
        </w:tc>
        <w:tc>
          <w:tcPr>
            <w:tcW w:w="3331" w:type="dxa"/>
          </w:tcPr>
          <w:p w14:paraId="29EC1ED6">
            <w:pPr>
              <w:pStyle w:val="4"/>
              <w:spacing w:before="39" w:line="222" w:lineRule="auto"/>
              <w:ind w:left="23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项目驱动视角下促进护理本</w:t>
            </w:r>
          </w:p>
          <w:p w14:paraId="44BC9CE1">
            <w:pPr>
              <w:pStyle w:val="4"/>
              <w:spacing w:before="24" w:line="222" w:lineRule="auto"/>
              <w:ind w:left="23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科生深度学习的教学改革与</w:t>
            </w:r>
          </w:p>
          <w:p w14:paraId="667E7046">
            <w:pPr>
              <w:pStyle w:val="4"/>
              <w:spacing w:before="22" w:line="207" w:lineRule="auto"/>
              <w:ind w:left="1201"/>
            </w:pPr>
            <w:r>
              <w:rPr>
                <w:spacing w:val="-6"/>
              </w:rPr>
              <w:t>实践研究</w:t>
            </w:r>
          </w:p>
        </w:tc>
        <w:tc>
          <w:tcPr>
            <w:tcW w:w="1513" w:type="dxa"/>
          </w:tcPr>
          <w:p w14:paraId="45A58ABA">
            <w:pPr>
              <w:spacing w:line="272" w:lineRule="auto"/>
              <w:rPr>
                <w:rFonts w:ascii="Arial"/>
              </w:rPr>
            </w:pPr>
          </w:p>
          <w:p w14:paraId="57F4F124">
            <w:pPr>
              <w:pStyle w:val="4"/>
              <w:spacing w:before="78" w:line="220" w:lineRule="auto"/>
              <w:ind w:left="411"/>
            </w:pPr>
            <w:r>
              <w:rPr>
                <w:spacing w:val="-6"/>
              </w:rPr>
              <w:t>杨莉莉</w:t>
            </w:r>
          </w:p>
        </w:tc>
        <w:tc>
          <w:tcPr>
            <w:tcW w:w="1943" w:type="dxa"/>
          </w:tcPr>
          <w:p w14:paraId="66F2C580">
            <w:pPr>
              <w:spacing w:line="272" w:lineRule="auto"/>
              <w:rPr>
                <w:rFonts w:ascii="Arial"/>
              </w:rPr>
            </w:pPr>
          </w:p>
          <w:p w14:paraId="2B13315F">
            <w:pPr>
              <w:pStyle w:val="4"/>
              <w:spacing w:before="78" w:line="222" w:lineRule="auto"/>
              <w:ind w:left="148"/>
            </w:pPr>
            <w:r>
              <w:rPr>
                <w:spacing w:val="-3"/>
              </w:rPr>
              <w:t>浙江中医药大学</w:t>
            </w:r>
          </w:p>
        </w:tc>
        <w:tc>
          <w:tcPr>
            <w:tcW w:w="1615" w:type="dxa"/>
          </w:tcPr>
          <w:p w14:paraId="270BA79A">
            <w:pPr>
              <w:spacing w:line="272" w:lineRule="auto"/>
              <w:rPr>
                <w:rFonts w:ascii="Arial"/>
              </w:rPr>
            </w:pPr>
          </w:p>
          <w:p w14:paraId="3E3D3CDF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22FC2673">
      <w:pPr>
        <w:rPr>
          <w:rFonts w:ascii="Arial" w:hAnsi="Arial" w:eastAsia="Arial" w:cs="Arial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85E42E">
      <w:pPr>
        <w:spacing w:line="91" w:lineRule="auto"/>
        <w:rPr>
          <w:rFonts w:ascii="Arial"/>
          <w:sz w:val="2"/>
        </w:rPr>
      </w:pPr>
    </w:p>
    <w:tbl>
      <w:tblPr>
        <w:tblStyle w:val="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59955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</w:tcPr>
          <w:p w14:paraId="2C08AEC3">
            <w:pPr>
              <w:pStyle w:val="4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</w:tcPr>
          <w:p w14:paraId="0D87E2AF">
            <w:pPr>
              <w:pStyle w:val="4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</w:tcPr>
          <w:p w14:paraId="6C9FB099">
            <w:pPr>
              <w:pStyle w:val="4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</w:tcPr>
          <w:p w14:paraId="3BA2CFD5">
            <w:pPr>
              <w:pStyle w:val="4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</w:tcPr>
          <w:p w14:paraId="44C1526A">
            <w:pPr>
              <w:pStyle w:val="4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7A78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421" w:type="dxa"/>
          </w:tcPr>
          <w:p w14:paraId="6B28D2D3">
            <w:pPr>
              <w:spacing w:line="465" w:lineRule="auto"/>
              <w:rPr>
                <w:rFonts w:ascii="Arial"/>
              </w:rPr>
            </w:pPr>
          </w:p>
          <w:p w14:paraId="70ABB3BE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YB-23-09</w:t>
            </w:r>
          </w:p>
        </w:tc>
        <w:tc>
          <w:tcPr>
            <w:tcW w:w="3331" w:type="dxa"/>
          </w:tcPr>
          <w:p w14:paraId="567EBD98">
            <w:pPr>
              <w:pStyle w:val="4"/>
              <w:spacing w:before="36" w:line="221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新时代中医药院校人才培养</w:t>
            </w:r>
          </w:p>
          <w:p w14:paraId="2FD3F7D6">
            <w:pPr>
              <w:pStyle w:val="4"/>
              <w:spacing w:before="25" w:line="222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模式改革研究——以数字化</w:t>
            </w:r>
          </w:p>
          <w:p w14:paraId="3CBFD302">
            <w:pPr>
              <w:pStyle w:val="4"/>
              <w:spacing w:before="23" w:line="222" w:lineRule="auto"/>
              <w:ind w:left="26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中药产业学院多方协同育人</w:t>
            </w:r>
          </w:p>
          <w:p w14:paraId="5591FD5D">
            <w:pPr>
              <w:pStyle w:val="4"/>
              <w:spacing w:before="23" w:line="207" w:lineRule="auto"/>
              <w:ind w:left="1076"/>
            </w:pPr>
            <w:r>
              <w:rPr>
                <w:spacing w:val="-4"/>
              </w:rPr>
              <w:t>机制为依托</w:t>
            </w:r>
          </w:p>
        </w:tc>
        <w:tc>
          <w:tcPr>
            <w:tcW w:w="1513" w:type="dxa"/>
          </w:tcPr>
          <w:p w14:paraId="3E317BDC">
            <w:pPr>
              <w:spacing w:line="424" w:lineRule="auto"/>
              <w:rPr>
                <w:rFonts w:ascii="Arial"/>
              </w:rPr>
            </w:pPr>
          </w:p>
          <w:p w14:paraId="3892049F">
            <w:pPr>
              <w:pStyle w:val="4"/>
              <w:spacing w:before="78" w:line="223" w:lineRule="auto"/>
              <w:ind w:left="532"/>
            </w:pPr>
            <w:r>
              <w:rPr>
                <w:spacing w:val="-10"/>
              </w:rPr>
              <w:t>张彦</w:t>
            </w:r>
          </w:p>
        </w:tc>
        <w:tc>
          <w:tcPr>
            <w:tcW w:w="1943" w:type="dxa"/>
          </w:tcPr>
          <w:p w14:paraId="3DC2BE3C">
            <w:pPr>
              <w:spacing w:line="424" w:lineRule="auto"/>
              <w:rPr>
                <w:rFonts w:ascii="Arial"/>
              </w:rPr>
            </w:pPr>
          </w:p>
          <w:p w14:paraId="0C2D56DE">
            <w:pPr>
              <w:pStyle w:val="4"/>
              <w:spacing w:before="78" w:line="222" w:lineRule="auto"/>
              <w:ind w:left="266"/>
            </w:pPr>
            <w:r>
              <w:rPr>
                <w:spacing w:val="-3"/>
              </w:rPr>
              <w:t>广东药科大学</w:t>
            </w:r>
          </w:p>
        </w:tc>
        <w:tc>
          <w:tcPr>
            <w:tcW w:w="1615" w:type="dxa"/>
          </w:tcPr>
          <w:p w14:paraId="4D3B1CDB">
            <w:pPr>
              <w:spacing w:line="423" w:lineRule="auto"/>
              <w:rPr>
                <w:rFonts w:ascii="Arial"/>
              </w:rPr>
            </w:pPr>
          </w:p>
          <w:p w14:paraId="0EF2BA96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FBBB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4B9D61ED">
            <w:pPr>
              <w:spacing w:line="312" w:lineRule="auto"/>
              <w:rPr>
                <w:rFonts w:ascii="Arial"/>
              </w:rPr>
            </w:pPr>
          </w:p>
          <w:p w14:paraId="5441A9C7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YB-23-10</w:t>
            </w:r>
          </w:p>
        </w:tc>
        <w:tc>
          <w:tcPr>
            <w:tcW w:w="3331" w:type="dxa"/>
          </w:tcPr>
          <w:p w14:paraId="0801E808">
            <w:pPr>
              <w:pStyle w:val="4"/>
              <w:spacing w:before="40" w:line="222" w:lineRule="auto"/>
              <w:ind w:left="119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基于“可视化针刀技术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”的“中</w:t>
            </w:r>
          </w:p>
          <w:p w14:paraId="715F042F">
            <w:pPr>
              <w:pStyle w:val="4"/>
              <w:spacing w:before="22" w:line="221" w:lineRule="auto"/>
              <w:ind w:left="19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医 +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”复合型中医人才培养</w:t>
            </w:r>
          </w:p>
          <w:p w14:paraId="499FA7E3">
            <w:pPr>
              <w:pStyle w:val="4"/>
              <w:spacing w:before="24" w:line="205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</w:tcPr>
          <w:p w14:paraId="45D566FC">
            <w:pPr>
              <w:spacing w:line="272" w:lineRule="auto"/>
              <w:rPr>
                <w:rFonts w:ascii="Arial"/>
              </w:rPr>
            </w:pPr>
          </w:p>
          <w:p w14:paraId="6FF07805">
            <w:pPr>
              <w:pStyle w:val="4"/>
              <w:spacing w:before="78" w:line="223" w:lineRule="auto"/>
              <w:ind w:left="422"/>
            </w:pPr>
            <w:r>
              <w:rPr>
                <w:spacing w:val="-10"/>
              </w:rPr>
              <w:t>陈黎明</w:t>
            </w:r>
          </w:p>
        </w:tc>
        <w:tc>
          <w:tcPr>
            <w:tcW w:w="1943" w:type="dxa"/>
          </w:tcPr>
          <w:p w14:paraId="22D723E8">
            <w:pPr>
              <w:spacing w:line="272" w:lineRule="auto"/>
              <w:rPr>
                <w:rFonts w:ascii="Arial"/>
              </w:rPr>
            </w:pPr>
          </w:p>
          <w:p w14:paraId="222A10A9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69163BDD">
            <w:pPr>
              <w:spacing w:line="271" w:lineRule="auto"/>
              <w:rPr>
                <w:rFonts w:ascii="Arial"/>
              </w:rPr>
            </w:pPr>
          </w:p>
          <w:p w14:paraId="51B225C8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9047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7D98441C">
            <w:pPr>
              <w:pStyle w:val="4"/>
              <w:spacing w:before="236" w:line="181" w:lineRule="auto"/>
              <w:ind w:left="233"/>
            </w:pPr>
            <w:r>
              <w:rPr>
                <w:spacing w:val="-1"/>
              </w:rPr>
              <w:t>YB-23-11</w:t>
            </w:r>
          </w:p>
        </w:tc>
        <w:tc>
          <w:tcPr>
            <w:tcW w:w="3331" w:type="dxa"/>
          </w:tcPr>
          <w:p w14:paraId="1F184113">
            <w:pPr>
              <w:pStyle w:val="4"/>
              <w:spacing w:before="39" w:line="223" w:lineRule="auto"/>
              <w:ind w:left="237" w:right="225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高等院校中药学专业实践基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地建设与实习实训标准研究</w:t>
            </w:r>
          </w:p>
        </w:tc>
        <w:tc>
          <w:tcPr>
            <w:tcW w:w="1513" w:type="dxa"/>
          </w:tcPr>
          <w:p w14:paraId="7E11DE57">
            <w:pPr>
              <w:pStyle w:val="4"/>
              <w:spacing w:before="196" w:line="222" w:lineRule="auto"/>
              <w:ind w:left="422"/>
            </w:pPr>
            <w:r>
              <w:rPr>
                <w:spacing w:val="-10"/>
              </w:rPr>
              <w:t>陈随清</w:t>
            </w:r>
          </w:p>
        </w:tc>
        <w:tc>
          <w:tcPr>
            <w:tcW w:w="1943" w:type="dxa"/>
          </w:tcPr>
          <w:p w14:paraId="51AF7573">
            <w:pPr>
              <w:pStyle w:val="4"/>
              <w:spacing w:before="196" w:line="222" w:lineRule="auto"/>
              <w:ind w:left="153"/>
            </w:pPr>
            <w:r>
              <w:rPr>
                <w:spacing w:val="-4"/>
              </w:rPr>
              <w:t>河南中医药大学</w:t>
            </w:r>
          </w:p>
        </w:tc>
        <w:tc>
          <w:tcPr>
            <w:tcW w:w="1615" w:type="dxa"/>
          </w:tcPr>
          <w:p w14:paraId="01F25A6D">
            <w:pPr>
              <w:pStyle w:val="4"/>
              <w:spacing w:before="19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E6E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4FE3D406">
            <w:pPr>
              <w:spacing w:line="312" w:lineRule="auto"/>
              <w:rPr>
                <w:rFonts w:ascii="Arial"/>
              </w:rPr>
            </w:pPr>
          </w:p>
          <w:p w14:paraId="711C0EA6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YB-23-12</w:t>
            </w:r>
          </w:p>
        </w:tc>
        <w:tc>
          <w:tcPr>
            <w:tcW w:w="3331" w:type="dxa"/>
          </w:tcPr>
          <w:p w14:paraId="42B16E47">
            <w:pPr>
              <w:pStyle w:val="4"/>
              <w:spacing w:before="40" w:line="228" w:lineRule="auto"/>
              <w:ind w:left="235" w:right="50" w:hanging="59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基于“</w:t>
            </w:r>
            <w:r>
              <w:rPr>
                <w:spacing w:val="-80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医学思政+人文心理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”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交叉融合学科构建中医学生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职业心理素养培育路径研究</w:t>
            </w:r>
          </w:p>
        </w:tc>
        <w:tc>
          <w:tcPr>
            <w:tcW w:w="1513" w:type="dxa"/>
          </w:tcPr>
          <w:p w14:paraId="42D69985">
            <w:pPr>
              <w:spacing w:line="271" w:lineRule="auto"/>
              <w:rPr>
                <w:rFonts w:ascii="Arial"/>
              </w:rPr>
            </w:pPr>
          </w:p>
          <w:p w14:paraId="698EA92B">
            <w:pPr>
              <w:pStyle w:val="4"/>
              <w:spacing w:before="78" w:line="222" w:lineRule="auto"/>
              <w:ind w:left="416"/>
            </w:pPr>
            <w:r>
              <w:rPr>
                <w:spacing w:val="-8"/>
              </w:rPr>
              <w:t>罗文萍</w:t>
            </w:r>
          </w:p>
        </w:tc>
        <w:tc>
          <w:tcPr>
            <w:tcW w:w="1943" w:type="dxa"/>
          </w:tcPr>
          <w:p w14:paraId="38C8CBF4">
            <w:pPr>
              <w:spacing w:line="271" w:lineRule="auto"/>
              <w:rPr>
                <w:rFonts w:ascii="Arial"/>
              </w:rPr>
            </w:pPr>
          </w:p>
          <w:p w14:paraId="58132F31">
            <w:pPr>
              <w:pStyle w:val="4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</w:tcPr>
          <w:p w14:paraId="2E8B6C96">
            <w:pPr>
              <w:spacing w:line="271" w:lineRule="auto"/>
              <w:rPr>
                <w:rFonts w:ascii="Arial"/>
              </w:rPr>
            </w:pPr>
          </w:p>
          <w:p w14:paraId="742BC4EC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56C9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622A7E51">
            <w:pPr>
              <w:spacing w:line="313" w:lineRule="auto"/>
              <w:rPr>
                <w:rFonts w:ascii="Arial"/>
              </w:rPr>
            </w:pPr>
          </w:p>
          <w:p w14:paraId="2DD557F6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YB-23-13</w:t>
            </w:r>
          </w:p>
        </w:tc>
        <w:tc>
          <w:tcPr>
            <w:tcW w:w="3331" w:type="dxa"/>
          </w:tcPr>
          <w:p w14:paraId="19672E9F">
            <w:pPr>
              <w:pStyle w:val="4"/>
              <w:spacing w:before="40" w:line="222" w:lineRule="auto"/>
              <w:ind w:left="24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人工智能技术赋能的中医药</w:t>
            </w:r>
          </w:p>
          <w:p w14:paraId="0AF04198">
            <w:pPr>
              <w:pStyle w:val="4"/>
              <w:spacing w:before="23" w:line="222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信息工程教学过程监控与个</w:t>
            </w:r>
          </w:p>
          <w:p w14:paraId="123D0268">
            <w:pPr>
              <w:pStyle w:val="4"/>
              <w:spacing w:before="23" w:line="205" w:lineRule="auto"/>
              <w:ind w:left="960"/>
            </w:pPr>
            <w:r>
              <w:rPr>
                <w:spacing w:val="-4"/>
              </w:rPr>
              <w:t>性化教学研究</w:t>
            </w:r>
          </w:p>
        </w:tc>
        <w:tc>
          <w:tcPr>
            <w:tcW w:w="1513" w:type="dxa"/>
          </w:tcPr>
          <w:p w14:paraId="760F4C07">
            <w:pPr>
              <w:spacing w:line="273" w:lineRule="auto"/>
              <w:rPr>
                <w:rFonts w:ascii="Arial"/>
              </w:rPr>
            </w:pPr>
          </w:p>
          <w:p w14:paraId="68B32671">
            <w:pPr>
              <w:pStyle w:val="4"/>
              <w:spacing w:before="78" w:line="222" w:lineRule="auto"/>
              <w:ind w:left="412"/>
            </w:pPr>
            <w:r>
              <w:rPr>
                <w:spacing w:val="-7"/>
              </w:rPr>
              <w:t>洪佳明</w:t>
            </w:r>
          </w:p>
        </w:tc>
        <w:tc>
          <w:tcPr>
            <w:tcW w:w="1943" w:type="dxa"/>
          </w:tcPr>
          <w:p w14:paraId="23BB842B">
            <w:pPr>
              <w:spacing w:line="273" w:lineRule="auto"/>
              <w:rPr>
                <w:rFonts w:ascii="Arial"/>
              </w:rPr>
            </w:pPr>
          </w:p>
          <w:p w14:paraId="207CD9D9">
            <w:pPr>
              <w:pStyle w:val="4"/>
              <w:spacing w:before="78" w:line="222" w:lineRule="auto"/>
              <w:ind w:left="146"/>
            </w:pPr>
            <w:r>
              <w:rPr>
                <w:spacing w:val="-3"/>
              </w:rPr>
              <w:t>广州中医药大学</w:t>
            </w:r>
          </w:p>
        </w:tc>
        <w:tc>
          <w:tcPr>
            <w:tcW w:w="1615" w:type="dxa"/>
          </w:tcPr>
          <w:p w14:paraId="07203CB1">
            <w:pPr>
              <w:spacing w:line="272" w:lineRule="auto"/>
              <w:rPr>
                <w:rFonts w:ascii="Arial"/>
              </w:rPr>
            </w:pPr>
          </w:p>
          <w:p w14:paraId="6A4BD496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3A4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54B2723A">
            <w:pPr>
              <w:spacing w:line="312" w:lineRule="auto"/>
              <w:rPr>
                <w:rFonts w:ascii="Arial"/>
              </w:rPr>
            </w:pPr>
          </w:p>
          <w:p w14:paraId="0DC8BA39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YB-23-14</w:t>
            </w:r>
          </w:p>
        </w:tc>
        <w:tc>
          <w:tcPr>
            <w:tcW w:w="3331" w:type="dxa"/>
          </w:tcPr>
          <w:p w14:paraId="6A18D14D">
            <w:pPr>
              <w:pStyle w:val="4"/>
              <w:spacing w:before="39" w:line="222" w:lineRule="auto"/>
              <w:ind w:left="14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中医药院校生理学课程“三用</w:t>
            </w:r>
          </w:p>
          <w:p w14:paraId="0DC01CE4">
            <w:pPr>
              <w:pStyle w:val="4"/>
              <w:spacing w:before="24" w:line="222" w:lineRule="auto"/>
              <w:ind w:left="12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一反思</w:t>
            </w:r>
            <w:r>
              <w:rPr>
                <w:spacing w:val="-7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”五育融合教学创新模</w:t>
            </w:r>
          </w:p>
          <w:p w14:paraId="049BD0C4">
            <w:pPr>
              <w:pStyle w:val="4"/>
              <w:spacing w:before="23" w:line="205" w:lineRule="auto"/>
              <w:ind w:left="1322"/>
            </w:pPr>
            <w:r>
              <w:rPr>
                <w:spacing w:val="-8"/>
              </w:rPr>
              <w:t>式研究</w:t>
            </w:r>
          </w:p>
        </w:tc>
        <w:tc>
          <w:tcPr>
            <w:tcW w:w="1513" w:type="dxa"/>
          </w:tcPr>
          <w:p w14:paraId="42984F46">
            <w:pPr>
              <w:spacing w:line="272" w:lineRule="auto"/>
              <w:rPr>
                <w:rFonts w:ascii="Arial"/>
              </w:rPr>
            </w:pPr>
          </w:p>
          <w:p w14:paraId="10697DAB">
            <w:pPr>
              <w:pStyle w:val="4"/>
              <w:spacing w:before="78" w:line="222" w:lineRule="auto"/>
              <w:ind w:left="531"/>
            </w:pPr>
            <w:r>
              <w:rPr>
                <w:spacing w:val="-9"/>
              </w:rPr>
              <w:t>倪磊</w:t>
            </w:r>
          </w:p>
        </w:tc>
        <w:tc>
          <w:tcPr>
            <w:tcW w:w="1943" w:type="dxa"/>
          </w:tcPr>
          <w:p w14:paraId="26704A4E">
            <w:pPr>
              <w:spacing w:line="272" w:lineRule="auto"/>
              <w:rPr>
                <w:rFonts w:ascii="Arial"/>
              </w:rPr>
            </w:pPr>
          </w:p>
          <w:p w14:paraId="1A27898C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446CF1F1">
            <w:pPr>
              <w:spacing w:line="272" w:lineRule="auto"/>
              <w:rPr>
                <w:rFonts w:ascii="Arial"/>
              </w:rPr>
            </w:pPr>
          </w:p>
          <w:p w14:paraId="606673FA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6C76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5BA0A483">
            <w:pPr>
              <w:pStyle w:val="4"/>
              <w:spacing w:before="236" w:line="181" w:lineRule="auto"/>
              <w:ind w:left="233"/>
            </w:pPr>
            <w:r>
              <w:rPr>
                <w:spacing w:val="-1"/>
              </w:rPr>
              <w:t>YB-23-15</w:t>
            </w:r>
          </w:p>
        </w:tc>
        <w:tc>
          <w:tcPr>
            <w:tcW w:w="3331" w:type="dxa"/>
          </w:tcPr>
          <w:p w14:paraId="0C5B740A">
            <w:pPr>
              <w:pStyle w:val="4"/>
              <w:spacing w:before="39" w:line="223" w:lineRule="auto"/>
              <w:ind w:left="835" w:right="225" w:hanging="56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中医文化学科特色课程体系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构建与实践研究</w:t>
            </w:r>
          </w:p>
        </w:tc>
        <w:tc>
          <w:tcPr>
            <w:tcW w:w="1513" w:type="dxa"/>
          </w:tcPr>
          <w:p w14:paraId="5E1F2718">
            <w:pPr>
              <w:pStyle w:val="4"/>
              <w:spacing w:before="196" w:line="222" w:lineRule="auto"/>
              <w:ind w:left="410"/>
            </w:pPr>
            <w:r>
              <w:rPr>
                <w:spacing w:val="-6"/>
              </w:rPr>
              <w:t>傅文第</w:t>
            </w:r>
          </w:p>
        </w:tc>
        <w:tc>
          <w:tcPr>
            <w:tcW w:w="1943" w:type="dxa"/>
          </w:tcPr>
          <w:p w14:paraId="7E700881">
            <w:pPr>
              <w:pStyle w:val="4"/>
              <w:spacing w:before="39" w:line="223" w:lineRule="auto"/>
              <w:ind w:left="876" w:right="126" w:hanging="721"/>
            </w:pPr>
            <w:r>
              <w:rPr>
                <w:spacing w:val="-4"/>
              </w:rPr>
              <w:t>黑龙江中医药大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615" w:type="dxa"/>
          </w:tcPr>
          <w:p w14:paraId="771031D4">
            <w:pPr>
              <w:pStyle w:val="4"/>
              <w:spacing w:before="19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C7D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5C350A5F">
            <w:pPr>
              <w:spacing w:line="314" w:lineRule="auto"/>
              <w:rPr>
                <w:rFonts w:ascii="Arial"/>
              </w:rPr>
            </w:pPr>
          </w:p>
          <w:p w14:paraId="0DD1731E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YB-23-16</w:t>
            </w:r>
          </w:p>
        </w:tc>
        <w:tc>
          <w:tcPr>
            <w:tcW w:w="3331" w:type="dxa"/>
          </w:tcPr>
          <w:p w14:paraId="4B5D5FB8">
            <w:pPr>
              <w:pStyle w:val="4"/>
              <w:spacing w:before="42" w:line="222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基于“五育融合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”理念的中医</w:t>
            </w:r>
          </w:p>
          <w:p w14:paraId="5FECA82D">
            <w:pPr>
              <w:pStyle w:val="4"/>
              <w:spacing w:before="22" w:line="222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药院校劳育、美育教育创新研</w:t>
            </w:r>
          </w:p>
          <w:p w14:paraId="42F7B683">
            <w:pPr>
              <w:pStyle w:val="4"/>
              <w:spacing w:before="23" w:line="204" w:lineRule="auto"/>
              <w:ind w:left="1209"/>
            </w:pPr>
            <w:r>
              <w:rPr>
                <w:spacing w:val="-8"/>
              </w:rPr>
              <w:t>究与实践</w:t>
            </w:r>
          </w:p>
        </w:tc>
        <w:tc>
          <w:tcPr>
            <w:tcW w:w="1513" w:type="dxa"/>
          </w:tcPr>
          <w:p w14:paraId="1FF3159C">
            <w:pPr>
              <w:spacing w:line="274" w:lineRule="auto"/>
              <w:rPr>
                <w:rFonts w:ascii="Arial"/>
              </w:rPr>
            </w:pPr>
          </w:p>
          <w:p w14:paraId="7E54262D">
            <w:pPr>
              <w:pStyle w:val="4"/>
              <w:spacing w:before="78" w:line="224" w:lineRule="auto"/>
              <w:ind w:left="410"/>
            </w:pPr>
            <w:r>
              <w:rPr>
                <w:spacing w:val="-6"/>
              </w:rPr>
              <w:t>刘继东</w:t>
            </w:r>
          </w:p>
        </w:tc>
        <w:tc>
          <w:tcPr>
            <w:tcW w:w="1943" w:type="dxa"/>
          </w:tcPr>
          <w:p w14:paraId="243D3E34">
            <w:pPr>
              <w:spacing w:line="274" w:lineRule="auto"/>
              <w:rPr>
                <w:rFonts w:ascii="Arial"/>
              </w:rPr>
            </w:pPr>
          </w:p>
          <w:p w14:paraId="6F4533AE">
            <w:pPr>
              <w:pStyle w:val="4"/>
              <w:spacing w:before="78" w:line="222" w:lineRule="auto"/>
              <w:ind w:left="150"/>
            </w:pPr>
            <w:r>
              <w:rPr>
                <w:spacing w:val="-3"/>
              </w:rPr>
              <w:t>辽宁中医药大学</w:t>
            </w:r>
          </w:p>
        </w:tc>
        <w:tc>
          <w:tcPr>
            <w:tcW w:w="1615" w:type="dxa"/>
          </w:tcPr>
          <w:p w14:paraId="4C9DA435">
            <w:pPr>
              <w:spacing w:line="273" w:lineRule="auto"/>
              <w:rPr>
                <w:rFonts w:ascii="Arial"/>
              </w:rPr>
            </w:pPr>
          </w:p>
          <w:p w14:paraId="17710983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8FE0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28771C86">
            <w:pPr>
              <w:pStyle w:val="4"/>
              <w:spacing w:before="237" w:line="181" w:lineRule="auto"/>
              <w:ind w:left="233"/>
            </w:pPr>
            <w:r>
              <w:rPr>
                <w:spacing w:val="-1"/>
              </w:rPr>
              <w:t>YB-23-17</w:t>
            </w:r>
          </w:p>
        </w:tc>
        <w:tc>
          <w:tcPr>
            <w:tcW w:w="3331" w:type="dxa"/>
          </w:tcPr>
          <w:p w14:paraId="3D592FA8">
            <w:pPr>
              <w:pStyle w:val="4"/>
              <w:spacing w:before="41" w:line="222" w:lineRule="auto"/>
              <w:ind w:left="478" w:right="225" w:hanging="21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中医药院校健康服务与管理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专业学生专业认同研究</w:t>
            </w:r>
          </w:p>
        </w:tc>
        <w:tc>
          <w:tcPr>
            <w:tcW w:w="1513" w:type="dxa"/>
          </w:tcPr>
          <w:p w14:paraId="235A48F2">
            <w:pPr>
              <w:pStyle w:val="4"/>
              <w:spacing w:before="197" w:line="223" w:lineRule="auto"/>
              <w:ind w:left="428"/>
            </w:pPr>
            <w:r>
              <w:rPr>
                <w:spacing w:val="-12"/>
              </w:rPr>
              <w:t>司建平</w:t>
            </w:r>
          </w:p>
        </w:tc>
        <w:tc>
          <w:tcPr>
            <w:tcW w:w="1943" w:type="dxa"/>
          </w:tcPr>
          <w:p w14:paraId="7FE1690C">
            <w:pPr>
              <w:pStyle w:val="4"/>
              <w:spacing w:before="197" w:line="222" w:lineRule="auto"/>
              <w:ind w:left="153"/>
            </w:pPr>
            <w:r>
              <w:rPr>
                <w:spacing w:val="-4"/>
              </w:rPr>
              <w:t>河南中医药大学</w:t>
            </w:r>
          </w:p>
        </w:tc>
        <w:tc>
          <w:tcPr>
            <w:tcW w:w="1615" w:type="dxa"/>
          </w:tcPr>
          <w:p w14:paraId="35C1F970">
            <w:pPr>
              <w:pStyle w:val="4"/>
              <w:spacing w:before="196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0548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626EB04B">
            <w:pPr>
              <w:spacing w:line="313" w:lineRule="auto"/>
              <w:rPr>
                <w:rFonts w:ascii="Arial"/>
              </w:rPr>
            </w:pPr>
          </w:p>
          <w:p w14:paraId="4317F287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YB-23-18</w:t>
            </w:r>
          </w:p>
        </w:tc>
        <w:tc>
          <w:tcPr>
            <w:tcW w:w="3331" w:type="dxa"/>
          </w:tcPr>
          <w:p w14:paraId="44122438">
            <w:pPr>
              <w:pStyle w:val="4"/>
              <w:spacing w:before="41" w:line="222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基于中医经典内涵的《伤寒</w:t>
            </w:r>
          </w:p>
          <w:p w14:paraId="7A3317E5">
            <w:pPr>
              <w:pStyle w:val="4"/>
              <w:spacing w:before="22" w:line="222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论》课程思政案例库建设与评</w:t>
            </w:r>
          </w:p>
          <w:p w14:paraId="755DCBB0">
            <w:pPr>
              <w:pStyle w:val="4"/>
              <w:spacing w:before="23" w:line="205" w:lineRule="auto"/>
              <w:ind w:left="1317"/>
            </w:pPr>
            <w:r>
              <w:rPr>
                <w:spacing w:val="-6"/>
              </w:rPr>
              <w:t>价研究</w:t>
            </w:r>
          </w:p>
        </w:tc>
        <w:tc>
          <w:tcPr>
            <w:tcW w:w="1513" w:type="dxa"/>
          </w:tcPr>
          <w:p w14:paraId="4A5209CF">
            <w:pPr>
              <w:spacing w:line="273" w:lineRule="auto"/>
              <w:rPr>
                <w:rFonts w:ascii="Arial"/>
              </w:rPr>
            </w:pPr>
          </w:p>
          <w:p w14:paraId="61AAC39B">
            <w:pPr>
              <w:pStyle w:val="4"/>
              <w:spacing w:before="78" w:line="223" w:lineRule="auto"/>
              <w:ind w:left="530"/>
            </w:pPr>
            <w:r>
              <w:rPr>
                <w:spacing w:val="-9"/>
              </w:rPr>
              <w:t>刘敏</w:t>
            </w:r>
          </w:p>
        </w:tc>
        <w:tc>
          <w:tcPr>
            <w:tcW w:w="1943" w:type="dxa"/>
          </w:tcPr>
          <w:p w14:paraId="4DE8BC41">
            <w:pPr>
              <w:spacing w:line="273" w:lineRule="auto"/>
              <w:rPr>
                <w:rFonts w:ascii="Arial"/>
              </w:rPr>
            </w:pPr>
          </w:p>
          <w:p w14:paraId="429AF5F3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3A2EE935">
            <w:pPr>
              <w:spacing w:line="272" w:lineRule="auto"/>
              <w:rPr>
                <w:rFonts w:ascii="Arial"/>
              </w:rPr>
            </w:pPr>
          </w:p>
          <w:p w14:paraId="3BB0D0A5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C0B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1EBC5075">
            <w:pPr>
              <w:spacing w:line="313" w:lineRule="auto"/>
              <w:rPr>
                <w:rFonts w:ascii="Arial"/>
              </w:rPr>
            </w:pPr>
          </w:p>
          <w:p w14:paraId="312768B5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YB-23-19</w:t>
            </w:r>
          </w:p>
        </w:tc>
        <w:tc>
          <w:tcPr>
            <w:tcW w:w="3331" w:type="dxa"/>
          </w:tcPr>
          <w:p w14:paraId="56404590">
            <w:pPr>
              <w:pStyle w:val="4"/>
              <w:spacing w:before="40" w:line="221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基于中医虚拟实训平台的提</w:t>
            </w:r>
          </w:p>
          <w:p w14:paraId="7958C0B9">
            <w:pPr>
              <w:pStyle w:val="4"/>
              <w:spacing w:before="24" w:line="222" w:lineRule="auto"/>
              <w:ind w:left="24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升岗位胜任力综合考核模式</w:t>
            </w:r>
          </w:p>
          <w:p w14:paraId="7FE6C566">
            <w:pPr>
              <w:pStyle w:val="4"/>
              <w:spacing w:before="23" w:line="205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</w:tcPr>
          <w:p w14:paraId="17BD0180">
            <w:pPr>
              <w:spacing w:line="273" w:lineRule="auto"/>
              <w:rPr>
                <w:rFonts w:ascii="Arial"/>
              </w:rPr>
            </w:pPr>
          </w:p>
          <w:p w14:paraId="13B1B24D">
            <w:pPr>
              <w:pStyle w:val="4"/>
              <w:spacing w:before="78" w:line="222" w:lineRule="auto"/>
              <w:ind w:left="411"/>
            </w:pPr>
            <w:r>
              <w:rPr>
                <w:spacing w:val="-6"/>
              </w:rPr>
              <w:t>孙丽霞</w:t>
            </w:r>
          </w:p>
        </w:tc>
        <w:tc>
          <w:tcPr>
            <w:tcW w:w="1943" w:type="dxa"/>
          </w:tcPr>
          <w:p w14:paraId="1A0C16E2">
            <w:pPr>
              <w:spacing w:line="273" w:lineRule="auto"/>
              <w:rPr>
                <w:rFonts w:ascii="Arial"/>
              </w:rPr>
            </w:pPr>
          </w:p>
          <w:p w14:paraId="5CC7C92E">
            <w:pPr>
              <w:pStyle w:val="4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</w:tcPr>
          <w:p w14:paraId="3E9B1C1A">
            <w:pPr>
              <w:spacing w:line="272" w:lineRule="auto"/>
              <w:rPr>
                <w:rFonts w:ascii="Arial"/>
              </w:rPr>
            </w:pPr>
          </w:p>
          <w:p w14:paraId="6995A0DF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E1F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17AD1C3E">
            <w:pPr>
              <w:spacing w:line="314" w:lineRule="auto"/>
              <w:rPr>
                <w:rFonts w:ascii="Arial"/>
              </w:rPr>
            </w:pPr>
          </w:p>
          <w:p w14:paraId="25CE9050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YB-23-20</w:t>
            </w:r>
          </w:p>
        </w:tc>
        <w:tc>
          <w:tcPr>
            <w:tcW w:w="3331" w:type="dxa"/>
          </w:tcPr>
          <w:p w14:paraId="3954C7B6">
            <w:pPr>
              <w:pStyle w:val="4"/>
              <w:spacing w:before="39" w:line="222" w:lineRule="auto"/>
              <w:ind w:left="24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一流课程建设背景下护理学</w:t>
            </w:r>
          </w:p>
          <w:p w14:paraId="0EDB8990">
            <w:pPr>
              <w:pStyle w:val="4"/>
              <w:spacing w:before="23" w:line="222" w:lineRule="auto"/>
              <w:ind w:left="23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专业课程案例库建设现状及</w:t>
            </w:r>
          </w:p>
          <w:p w14:paraId="747ADCAD">
            <w:pPr>
              <w:pStyle w:val="4"/>
              <w:spacing w:before="24" w:line="205" w:lineRule="auto"/>
              <w:ind w:left="957"/>
            </w:pPr>
            <w:r>
              <w:rPr>
                <w:spacing w:val="-3"/>
              </w:rPr>
              <w:t>评价标准研究</w:t>
            </w:r>
          </w:p>
        </w:tc>
        <w:tc>
          <w:tcPr>
            <w:tcW w:w="1513" w:type="dxa"/>
          </w:tcPr>
          <w:p w14:paraId="6A18B7D9">
            <w:pPr>
              <w:spacing w:line="272" w:lineRule="auto"/>
              <w:rPr>
                <w:rFonts w:ascii="Arial"/>
              </w:rPr>
            </w:pPr>
          </w:p>
          <w:p w14:paraId="7237F64D">
            <w:pPr>
              <w:pStyle w:val="4"/>
              <w:spacing w:before="78" w:line="223" w:lineRule="auto"/>
              <w:ind w:left="422"/>
            </w:pPr>
            <w:r>
              <w:rPr>
                <w:spacing w:val="-10"/>
              </w:rPr>
              <w:t>陈红涛</w:t>
            </w:r>
          </w:p>
        </w:tc>
        <w:tc>
          <w:tcPr>
            <w:tcW w:w="1943" w:type="dxa"/>
          </w:tcPr>
          <w:p w14:paraId="06F09D64">
            <w:pPr>
              <w:spacing w:line="272" w:lineRule="auto"/>
              <w:rPr>
                <w:rFonts w:ascii="Arial"/>
              </w:rPr>
            </w:pPr>
          </w:p>
          <w:p w14:paraId="0242C169">
            <w:pPr>
              <w:pStyle w:val="4"/>
              <w:spacing w:before="78" w:line="222" w:lineRule="auto"/>
              <w:ind w:left="152"/>
            </w:pPr>
            <w:r>
              <w:rPr>
                <w:spacing w:val="-4"/>
              </w:rPr>
              <w:t>湖南中医药大学</w:t>
            </w:r>
          </w:p>
        </w:tc>
        <w:tc>
          <w:tcPr>
            <w:tcW w:w="1615" w:type="dxa"/>
          </w:tcPr>
          <w:p w14:paraId="1F7D6310">
            <w:pPr>
              <w:spacing w:line="272" w:lineRule="auto"/>
              <w:rPr>
                <w:rFonts w:ascii="Arial"/>
              </w:rPr>
            </w:pPr>
          </w:p>
          <w:p w14:paraId="0CE6D9E1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7B30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421" w:type="dxa"/>
          </w:tcPr>
          <w:p w14:paraId="1890A767">
            <w:pPr>
              <w:spacing w:line="467" w:lineRule="auto"/>
              <w:rPr>
                <w:rFonts w:ascii="Arial"/>
              </w:rPr>
            </w:pPr>
          </w:p>
          <w:p w14:paraId="56438367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YB-23-21</w:t>
            </w:r>
          </w:p>
        </w:tc>
        <w:tc>
          <w:tcPr>
            <w:tcW w:w="3331" w:type="dxa"/>
          </w:tcPr>
          <w:p w14:paraId="6587CBD4">
            <w:pPr>
              <w:pStyle w:val="4"/>
              <w:spacing w:before="40" w:line="222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数字化教育测评技术驱动的</w:t>
            </w:r>
          </w:p>
          <w:p w14:paraId="74D09879">
            <w:pPr>
              <w:pStyle w:val="4"/>
              <w:spacing w:before="22" w:line="222" w:lineRule="auto"/>
              <w:ind w:left="26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中医药院校课程精细化教学</w:t>
            </w:r>
          </w:p>
          <w:p w14:paraId="670BC987">
            <w:pPr>
              <w:pStyle w:val="4"/>
              <w:spacing w:before="23" w:line="221" w:lineRule="auto"/>
              <w:ind w:left="132"/>
            </w:pPr>
            <w:r>
              <w:rPr>
                <w:spacing w:val="-3"/>
              </w:rPr>
              <w:t>管理改革研究——以《物理治</w:t>
            </w:r>
          </w:p>
          <w:p w14:paraId="56F3422D">
            <w:pPr>
              <w:pStyle w:val="4"/>
              <w:spacing w:before="24" w:line="205" w:lineRule="auto"/>
              <w:ind w:left="840"/>
            </w:pPr>
            <w:r>
              <w:rPr>
                <w:spacing w:val="-3"/>
              </w:rPr>
              <w:t>疗学》课程为例</w:t>
            </w:r>
          </w:p>
        </w:tc>
        <w:tc>
          <w:tcPr>
            <w:tcW w:w="1513" w:type="dxa"/>
          </w:tcPr>
          <w:p w14:paraId="6EAEE8DA">
            <w:pPr>
              <w:spacing w:line="427" w:lineRule="auto"/>
              <w:rPr>
                <w:rFonts w:ascii="Arial"/>
              </w:rPr>
            </w:pPr>
          </w:p>
          <w:p w14:paraId="1E885FC1">
            <w:pPr>
              <w:pStyle w:val="4"/>
              <w:spacing w:before="78" w:line="223" w:lineRule="auto"/>
              <w:ind w:left="417"/>
            </w:pPr>
            <w:r>
              <w:rPr>
                <w:spacing w:val="-8"/>
              </w:rPr>
              <w:t>曹震宇</w:t>
            </w:r>
          </w:p>
        </w:tc>
        <w:tc>
          <w:tcPr>
            <w:tcW w:w="1943" w:type="dxa"/>
          </w:tcPr>
          <w:p w14:paraId="622414BC">
            <w:pPr>
              <w:spacing w:line="427" w:lineRule="auto"/>
              <w:rPr>
                <w:rFonts w:ascii="Arial"/>
              </w:rPr>
            </w:pPr>
          </w:p>
          <w:p w14:paraId="1945A7DC">
            <w:pPr>
              <w:pStyle w:val="4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</w:tcPr>
          <w:p w14:paraId="5B7B2626">
            <w:pPr>
              <w:spacing w:line="426" w:lineRule="auto"/>
              <w:rPr>
                <w:rFonts w:ascii="Arial"/>
              </w:rPr>
            </w:pPr>
          </w:p>
          <w:p w14:paraId="6C957741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28A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7A3F1F7D">
            <w:pPr>
              <w:pStyle w:val="4"/>
              <w:spacing w:before="240" w:line="180" w:lineRule="auto"/>
              <w:ind w:left="233"/>
            </w:pPr>
            <w:r>
              <w:rPr>
                <w:spacing w:val="-1"/>
              </w:rPr>
              <w:t>YB-23-22</w:t>
            </w:r>
          </w:p>
        </w:tc>
        <w:tc>
          <w:tcPr>
            <w:tcW w:w="3331" w:type="dxa"/>
          </w:tcPr>
          <w:p w14:paraId="0855955B">
            <w:pPr>
              <w:pStyle w:val="4"/>
              <w:spacing w:before="41" w:line="222" w:lineRule="auto"/>
              <w:ind w:left="477" w:right="225" w:hanging="24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基于虚拟仿真的中医临床课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程实践教学应用与研究</w:t>
            </w:r>
          </w:p>
        </w:tc>
        <w:tc>
          <w:tcPr>
            <w:tcW w:w="1513" w:type="dxa"/>
          </w:tcPr>
          <w:p w14:paraId="06D6FD5B">
            <w:pPr>
              <w:pStyle w:val="4"/>
              <w:spacing w:before="198" w:line="221" w:lineRule="auto"/>
              <w:ind w:left="414"/>
            </w:pPr>
            <w:r>
              <w:rPr>
                <w:spacing w:val="-7"/>
              </w:rPr>
              <w:t>史艳平</w:t>
            </w:r>
          </w:p>
        </w:tc>
        <w:tc>
          <w:tcPr>
            <w:tcW w:w="1943" w:type="dxa"/>
          </w:tcPr>
          <w:p w14:paraId="11CDFF70">
            <w:pPr>
              <w:pStyle w:val="4"/>
              <w:spacing w:before="199" w:line="222" w:lineRule="auto"/>
              <w:ind w:left="278"/>
            </w:pPr>
            <w:r>
              <w:rPr>
                <w:spacing w:val="-5"/>
              </w:rPr>
              <w:t>南阳理工学院</w:t>
            </w:r>
          </w:p>
        </w:tc>
        <w:tc>
          <w:tcPr>
            <w:tcW w:w="1615" w:type="dxa"/>
          </w:tcPr>
          <w:p w14:paraId="0165BA58">
            <w:pPr>
              <w:pStyle w:val="4"/>
              <w:spacing w:before="19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E154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21" w:type="dxa"/>
          </w:tcPr>
          <w:p w14:paraId="046666FF">
            <w:pPr>
              <w:pStyle w:val="4"/>
              <w:spacing w:before="127" w:line="180" w:lineRule="auto"/>
              <w:ind w:left="233"/>
            </w:pPr>
            <w:r>
              <w:rPr>
                <w:spacing w:val="-1"/>
              </w:rPr>
              <w:t>YB-23-23</w:t>
            </w:r>
          </w:p>
        </w:tc>
        <w:tc>
          <w:tcPr>
            <w:tcW w:w="3331" w:type="dxa"/>
          </w:tcPr>
          <w:p w14:paraId="4C42F827">
            <w:pPr>
              <w:pStyle w:val="4"/>
              <w:spacing w:before="86" w:line="222" w:lineRule="auto"/>
              <w:ind w:left="14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以文化人，因方施教—传统文</w:t>
            </w:r>
          </w:p>
        </w:tc>
        <w:tc>
          <w:tcPr>
            <w:tcW w:w="1513" w:type="dxa"/>
          </w:tcPr>
          <w:p w14:paraId="6F32C6D5">
            <w:pPr>
              <w:pStyle w:val="4"/>
              <w:spacing w:before="85" w:line="224" w:lineRule="auto"/>
              <w:ind w:left="529"/>
            </w:pPr>
            <w:r>
              <w:rPr>
                <w:spacing w:val="-8"/>
              </w:rPr>
              <w:t>黄宏</w:t>
            </w:r>
          </w:p>
        </w:tc>
        <w:tc>
          <w:tcPr>
            <w:tcW w:w="1943" w:type="dxa"/>
          </w:tcPr>
          <w:p w14:paraId="44638792">
            <w:pPr>
              <w:pStyle w:val="4"/>
              <w:spacing w:before="86" w:line="222" w:lineRule="auto"/>
              <w:ind w:left="148"/>
            </w:pPr>
            <w:r>
              <w:rPr>
                <w:spacing w:val="-3"/>
              </w:rPr>
              <w:t>浙江中医药大学</w:t>
            </w:r>
          </w:p>
        </w:tc>
        <w:tc>
          <w:tcPr>
            <w:tcW w:w="1615" w:type="dxa"/>
          </w:tcPr>
          <w:p w14:paraId="6A87D338">
            <w:pPr>
              <w:pStyle w:val="4"/>
              <w:spacing w:before="8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1D88162C">
      <w:pPr>
        <w:rPr>
          <w:rFonts w:ascii="Arial"/>
        </w:rPr>
      </w:pPr>
    </w:p>
    <w:p w14:paraId="6E3EFC8B">
      <w:pPr>
        <w:rPr>
          <w:rFonts w:ascii="Arial" w:hAnsi="Arial" w:eastAsia="Arial" w:cs="Arial"/>
          <w:szCs w:val="21"/>
        </w:rPr>
        <w:sectPr>
          <w:pgSz w:w="11906" w:h="16839"/>
          <w:pgMar w:top="1431" w:right="1048" w:bottom="0" w:left="1029" w:header="0" w:footer="0" w:gutter="0"/>
          <w:cols w:space="720" w:num="1"/>
        </w:sectPr>
      </w:pPr>
    </w:p>
    <w:p w14:paraId="4EA7BC1B">
      <w:pPr>
        <w:spacing w:line="91" w:lineRule="auto"/>
        <w:rPr>
          <w:rFonts w:ascii="Arial"/>
          <w:sz w:val="2"/>
        </w:rPr>
      </w:pPr>
    </w:p>
    <w:tbl>
      <w:tblPr>
        <w:tblStyle w:val="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49DC9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</w:tcPr>
          <w:p w14:paraId="53BBFBFA">
            <w:pPr>
              <w:pStyle w:val="4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</w:tcPr>
          <w:p w14:paraId="025C8B0D">
            <w:pPr>
              <w:pStyle w:val="4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</w:tcPr>
          <w:p w14:paraId="627E0A06">
            <w:pPr>
              <w:pStyle w:val="4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</w:tcPr>
          <w:p w14:paraId="4419E2AA">
            <w:pPr>
              <w:pStyle w:val="4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</w:tcPr>
          <w:p w14:paraId="0D21062D">
            <w:pPr>
              <w:pStyle w:val="4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70E7E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0D508056">
            <w:pPr>
              <w:rPr>
                <w:rFonts w:ascii="Arial"/>
              </w:rPr>
            </w:pPr>
          </w:p>
        </w:tc>
        <w:tc>
          <w:tcPr>
            <w:tcW w:w="3331" w:type="dxa"/>
          </w:tcPr>
          <w:p w14:paraId="14DB2F6D">
            <w:pPr>
              <w:pStyle w:val="4"/>
              <w:spacing w:before="36" w:line="224" w:lineRule="auto"/>
              <w:ind w:left="958" w:right="225" w:hanging="7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化融入方剂学课程的文化及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专业自信研究</w:t>
            </w:r>
          </w:p>
        </w:tc>
        <w:tc>
          <w:tcPr>
            <w:tcW w:w="1513" w:type="dxa"/>
          </w:tcPr>
          <w:p w14:paraId="3493B744">
            <w:pPr>
              <w:rPr>
                <w:rFonts w:ascii="Arial"/>
              </w:rPr>
            </w:pPr>
          </w:p>
        </w:tc>
        <w:tc>
          <w:tcPr>
            <w:tcW w:w="1943" w:type="dxa"/>
          </w:tcPr>
          <w:p w14:paraId="085ECBE8">
            <w:pPr>
              <w:rPr>
                <w:rFonts w:ascii="Arial"/>
              </w:rPr>
            </w:pPr>
          </w:p>
        </w:tc>
        <w:tc>
          <w:tcPr>
            <w:tcW w:w="1615" w:type="dxa"/>
          </w:tcPr>
          <w:p w14:paraId="5DFA8AAD">
            <w:pPr>
              <w:rPr>
                <w:rFonts w:ascii="Arial"/>
              </w:rPr>
            </w:pPr>
          </w:p>
        </w:tc>
      </w:tr>
      <w:tr w14:paraId="5E64A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0CF5D09D">
            <w:pPr>
              <w:pStyle w:val="4"/>
              <w:spacing w:before="236" w:line="180" w:lineRule="auto"/>
              <w:ind w:left="233"/>
            </w:pPr>
            <w:r>
              <w:rPr>
                <w:spacing w:val="-1"/>
              </w:rPr>
              <w:t>YB-23-24</w:t>
            </w:r>
          </w:p>
        </w:tc>
        <w:tc>
          <w:tcPr>
            <w:tcW w:w="3331" w:type="dxa"/>
          </w:tcPr>
          <w:p w14:paraId="2A8275BC">
            <w:pPr>
              <w:pStyle w:val="4"/>
              <w:spacing w:before="39" w:line="223" w:lineRule="auto"/>
              <w:ind w:left="837" w:right="225" w:hanging="57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中医经典教育传承创新与思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政教学改革研究</w:t>
            </w:r>
          </w:p>
        </w:tc>
        <w:tc>
          <w:tcPr>
            <w:tcW w:w="1513" w:type="dxa"/>
          </w:tcPr>
          <w:p w14:paraId="2C3A93D7">
            <w:pPr>
              <w:pStyle w:val="4"/>
              <w:spacing w:before="195" w:line="222" w:lineRule="auto"/>
              <w:ind w:left="412"/>
            </w:pPr>
            <w:r>
              <w:rPr>
                <w:spacing w:val="-7"/>
              </w:rPr>
              <w:t>吴宇峰</w:t>
            </w:r>
          </w:p>
        </w:tc>
        <w:tc>
          <w:tcPr>
            <w:tcW w:w="1943" w:type="dxa"/>
          </w:tcPr>
          <w:p w14:paraId="07F870D6">
            <w:pPr>
              <w:pStyle w:val="4"/>
              <w:spacing w:before="195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36D7AE00">
            <w:pPr>
              <w:pStyle w:val="4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C0BB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2245F04E">
            <w:pPr>
              <w:pStyle w:val="4"/>
              <w:spacing w:before="236" w:line="180" w:lineRule="auto"/>
              <w:ind w:left="233"/>
            </w:pPr>
            <w:r>
              <w:rPr>
                <w:spacing w:val="-1"/>
              </w:rPr>
              <w:t>YB-23-25</w:t>
            </w:r>
          </w:p>
        </w:tc>
        <w:tc>
          <w:tcPr>
            <w:tcW w:w="3331" w:type="dxa"/>
          </w:tcPr>
          <w:p w14:paraId="2FAC1274">
            <w:pPr>
              <w:pStyle w:val="4"/>
              <w:spacing w:before="39" w:line="223" w:lineRule="auto"/>
              <w:ind w:left="1441" w:right="225" w:hanging="120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基层中医全科医师水平考核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方案</w:t>
            </w:r>
          </w:p>
        </w:tc>
        <w:tc>
          <w:tcPr>
            <w:tcW w:w="1513" w:type="dxa"/>
          </w:tcPr>
          <w:p w14:paraId="4E64464D">
            <w:pPr>
              <w:pStyle w:val="4"/>
              <w:spacing w:before="194" w:line="222" w:lineRule="auto"/>
              <w:ind w:left="411"/>
            </w:pPr>
            <w:r>
              <w:rPr>
                <w:spacing w:val="-6"/>
              </w:rPr>
              <w:t>孙志佳</w:t>
            </w:r>
          </w:p>
        </w:tc>
        <w:tc>
          <w:tcPr>
            <w:tcW w:w="1943" w:type="dxa"/>
          </w:tcPr>
          <w:p w14:paraId="157D100A">
            <w:pPr>
              <w:pStyle w:val="4"/>
              <w:spacing w:before="194" w:line="222" w:lineRule="auto"/>
              <w:ind w:left="146"/>
            </w:pPr>
            <w:r>
              <w:rPr>
                <w:spacing w:val="-3"/>
              </w:rPr>
              <w:t>广州中医药大学</w:t>
            </w:r>
          </w:p>
        </w:tc>
        <w:tc>
          <w:tcPr>
            <w:tcW w:w="1615" w:type="dxa"/>
          </w:tcPr>
          <w:p w14:paraId="668386E7">
            <w:pPr>
              <w:pStyle w:val="4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DE66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6C1E9E08">
            <w:pPr>
              <w:spacing w:line="311" w:lineRule="auto"/>
              <w:rPr>
                <w:rFonts w:ascii="Arial"/>
              </w:rPr>
            </w:pPr>
          </w:p>
          <w:p w14:paraId="15E13D07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YB-23-26</w:t>
            </w:r>
          </w:p>
        </w:tc>
        <w:tc>
          <w:tcPr>
            <w:tcW w:w="3331" w:type="dxa"/>
          </w:tcPr>
          <w:p w14:paraId="2D45E5D2">
            <w:pPr>
              <w:pStyle w:val="4"/>
              <w:spacing w:before="37" w:line="222" w:lineRule="auto"/>
              <w:ind w:left="21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“大思政课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”格局下中医药</w:t>
            </w:r>
          </w:p>
          <w:p w14:paraId="003753B3">
            <w:pPr>
              <w:pStyle w:val="4"/>
              <w:spacing w:before="23" w:line="222" w:lineRule="auto"/>
              <w:ind w:left="25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院校思政课程与课程思政协</w:t>
            </w:r>
          </w:p>
          <w:p w14:paraId="005AFE28">
            <w:pPr>
              <w:pStyle w:val="4"/>
              <w:spacing w:before="24" w:line="206" w:lineRule="auto"/>
              <w:ind w:left="864"/>
            </w:pPr>
            <w:r>
              <w:rPr>
                <w:spacing w:val="-7"/>
              </w:rPr>
              <w:t>同育人模式研究</w:t>
            </w:r>
          </w:p>
        </w:tc>
        <w:tc>
          <w:tcPr>
            <w:tcW w:w="1513" w:type="dxa"/>
          </w:tcPr>
          <w:p w14:paraId="121A1E6D">
            <w:pPr>
              <w:spacing w:line="270" w:lineRule="auto"/>
              <w:rPr>
                <w:rFonts w:ascii="Arial"/>
              </w:rPr>
            </w:pPr>
          </w:p>
          <w:p w14:paraId="0A7A3E99">
            <w:pPr>
              <w:pStyle w:val="4"/>
              <w:spacing w:before="78" w:line="221" w:lineRule="auto"/>
              <w:ind w:left="422"/>
            </w:pPr>
            <w:r>
              <w:rPr>
                <w:spacing w:val="-10"/>
              </w:rPr>
              <w:t>雷虹艳</w:t>
            </w:r>
          </w:p>
        </w:tc>
        <w:tc>
          <w:tcPr>
            <w:tcW w:w="1943" w:type="dxa"/>
          </w:tcPr>
          <w:p w14:paraId="786842ED">
            <w:pPr>
              <w:spacing w:line="269" w:lineRule="auto"/>
              <w:rPr>
                <w:rFonts w:ascii="Arial"/>
              </w:rPr>
            </w:pPr>
          </w:p>
          <w:p w14:paraId="2200C44E">
            <w:pPr>
              <w:pStyle w:val="4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</w:tcPr>
          <w:p w14:paraId="3C8DCCC3">
            <w:pPr>
              <w:spacing w:line="269" w:lineRule="auto"/>
              <w:rPr>
                <w:rFonts w:ascii="Arial"/>
              </w:rPr>
            </w:pPr>
          </w:p>
          <w:p w14:paraId="340BC8F1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3ED0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0A58DE22">
            <w:pPr>
              <w:pStyle w:val="4"/>
              <w:spacing w:before="236" w:line="180" w:lineRule="auto"/>
              <w:ind w:left="233"/>
            </w:pPr>
            <w:r>
              <w:rPr>
                <w:spacing w:val="-1"/>
              </w:rPr>
              <w:t>YB-23-27</w:t>
            </w:r>
          </w:p>
        </w:tc>
        <w:tc>
          <w:tcPr>
            <w:tcW w:w="3331" w:type="dxa"/>
          </w:tcPr>
          <w:p w14:paraId="5EBAB612">
            <w:pPr>
              <w:pStyle w:val="4"/>
              <w:spacing w:before="39" w:line="223" w:lineRule="auto"/>
              <w:ind w:left="356" w:right="225" w:hanging="1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新时代中西医结合研究生拔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尖创新人才培养模式研究</w:t>
            </w:r>
          </w:p>
        </w:tc>
        <w:tc>
          <w:tcPr>
            <w:tcW w:w="1513" w:type="dxa"/>
          </w:tcPr>
          <w:p w14:paraId="2DB91FE5">
            <w:pPr>
              <w:pStyle w:val="4"/>
              <w:spacing w:before="194" w:line="222" w:lineRule="auto"/>
              <w:ind w:left="412"/>
            </w:pPr>
            <w:r>
              <w:rPr>
                <w:spacing w:val="-7"/>
              </w:rPr>
              <w:t>郭军鹏</w:t>
            </w:r>
          </w:p>
        </w:tc>
        <w:tc>
          <w:tcPr>
            <w:tcW w:w="1943" w:type="dxa"/>
          </w:tcPr>
          <w:p w14:paraId="2A8A58F8">
            <w:pPr>
              <w:pStyle w:val="4"/>
              <w:spacing w:before="195" w:line="222" w:lineRule="auto"/>
              <w:ind w:left="147"/>
            </w:pPr>
            <w:r>
              <w:rPr>
                <w:spacing w:val="-3"/>
              </w:rPr>
              <w:t>长春中医药大学</w:t>
            </w:r>
          </w:p>
        </w:tc>
        <w:tc>
          <w:tcPr>
            <w:tcW w:w="1615" w:type="dxa"/>
          </w:tcPr>
          <w:p w14:paraId="1055A998">
            <w:pPr>
              <w:pStyle w:val="4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A1DC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0626688B">
            <w:pPr>
              <w:pStyle w:val="4"/>
              <w:spacing w:before="235" w:line="180" w:lineRule="auto"/>
              <w:ind w:left="233"/>
            </w:pPr>
            <w:r>
              <w:rPr>
                <w:spacing w:val="-1"/>
              </w:rPr>
              <w:t>YB-23-28</w:t>
            </w:r>
          </w:p>
        </w:tc>
        <w:tc>
          <w:tcPr>
            <w:tcW w:w="3331" w:type="dxa"/>
          </w:tcPr>
          <w:p w14:paraId="3B80FB0D">
            <w:pPr>
              <w:pStyle w:val="4"/>
              <w:spacing w:before="39" w:line="223" w:lineRule="auto"/>
              <w:ind w:left="356" w:right="225" w:hanging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基于多模态模式的中医英语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文化类课程思政实证研究</w:t>
            </w:r>
          </w:p>
        </w:tc>
        <w:tc>
          <w:tcPr>
            <w:tcW w:w="1513" w:type="dxa"/>
          </w:tcPr>
          <w:p w14:paraId="02DAC8F7">
            <w:pPr>
              <w:pStyle w:val="4"/>
              <w:spacing w:before="194" w:line="224" w:lineRule="auto"/>
              <w:ind w:left="530"/>
            </w:pPr>
            <w:r>
              <w:rPr>
                <w:spacing w:val="-9"/>
              </w:rPr>
              <w:t>刘莹</w:t>
            </w:r>
          </w:p>
        </w:tc>
        <w:tc>
          <w:tcPr>
            <w:tcW w:w="1943" w:type="dxa"/>
          </w:tcPr>
          <w:p w14:paraId="3A77501D">
            <w:pPr>
              <w:pStyle w:val="4"/>
              <w:spacing w:before="194" w:line="222" w:lineRule="auto"/>
              <w:ind w:left="147"/>
            </w:pPr>
            <w:r>
              <w:rPr>
                <w:spacing w:val="-3"/>
              </w:rPr>
              <w:t>长春中医药大学</w:t>
            </w:r>
          </w:p>
        </w:tc>
        <w:tc>
          <w:tcPr>
            <w:tcW w:w="1615" w:type="dxa"/>
          </w:tcPr>
          <w:p w14:paraId="28F96D5E">
            <w:pPr>
              <w:pStyle w:val="4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1667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051385F0">
            <w:pPr>
              <w:spacing w:line="311" w:lineRule="auto"/>
              <w:rPr>
                <w:rFonts w:ascii="Arial"/>
              </w:rPr>
            </w:pPr>
          </w:p>
          <w:p w14:paraId="1292913E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YB-23-29</w:t>
            </w:r>
          </w:p>
        </w:tc>
        <w:tc>
          <w:tcPr>
            <w:tcW w:w="3331" w:type="dxa"/>
          </w:tcPr>
          <w:p w14:paraId="7BE0FA20">
            <w:pPr>
              <w:pStyle w:val="4"/>
              <w:spacing w:before="38" w:line="222" w:lineRule="auto"/>
              <w:ind w:left="24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学术型中药本科专业创新人</w:t>
            </w:r>
          </w:p>
          <w:p w14:paraId="6DCA447E">
            <w:pPr>
              <w:pStyle w:val="4"/>
              <w:spacing w:before="22" w:line="221" w:lineRule="auto"/>
              <w:ind w:left="24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才素质结构特征与培养模式</w:t>
            </w:r>
          </w:p>
          <w:p w14:paraId="4CE7346B">
            <w:pPr>
              <w:pStyle w:val="4"/>
              <w:spacing w:before="25" w:line="206" w:lineRule="auto"/>
              <w:ind w:left="48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（方案）的改革与实践</w:t>
            </w:r>
          </w:p>
        </w:tc>
        <w:tc>
          <w:tcPr>
            <w:tcW w:w="1513" w:type="dxa"/>
          </w:tcPr>
          <w:p w14:paraId="4663D7EB">
            <w:pPr>
              <w:spacing w:line="269" w:lineRule="auto"/>
              <w:rPr>
                <w:rFonts w:ascii="Arial"/>
              </w:rPr>
            </w:pPr>
          </w:p>
          <w:p w14:paraId="5183757D">
            <w:pPr>
              <w:pStyle w:val="4"/>
              <w:spacing w:before="78" w:line="224" w:lineRule="auto"/>
              <w:ind w:left="417"/>
            </w:pPr>
            <w:r>
              <w:rPr>
                <w:spacing w:val="-8"/>
              </w:rPr>
              <w:t>贺福元</w:t>
            </w:r>
          </w:p>
        </w:tc>
        <w:tc>
          <w:tcPr>
            <w:tcW w:w="1943" w:type="dxa"/>
          </w:tcPr>
          <w:p w14:paraId="4F577CD4">
            <w:pPr>
              <w:spacing w:line="270" w:lineRule="auto"/>
              <w:rPr>
                <w:rFonts w:ascii="Arial"/>
              </w:rPr>
            </w:pPr>
          </w:p>
          <w:p w14:paraId="209DDC43">
            <w:pPr>
              <w:pStyle w:val="4"/>
              <w:spacing w:before="78" w:line="222" w:lineRule="auto"/>
              <w:ind w:left="152"/>
            </w:pPr>
            <w:r>
              <w:rPr>
                <w:spacing w:val="-4"/>
              </w:rPr>
              <w:t>湖南中医药大学</w:t>
            </w:r>
          </w:p>
        </w:tc>
        <w:tc>
          <w:tcPr>
            <w:tcW w:w="1615" w:type="dxa"/>
          </w:tcPr>
          <w:p w14:paraId="40053CE3">
            <w:pPr>
              <w:spacing w:line="269" w:lineRule="auto"/>
              <w:rPr>
                <w:rFonts w:ascii="Arial"/>
              </w:rPr>
            </w:pPr>
          </w:p>
          <w:p w14:paraId="21654866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CE74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65287A80">
            <w:pPr>
              <w:spacing w:line="314" w:lineRule="auto"/>
              <w:rPr>
                <w:rFonts w:ascii="Arial"/>
              </w:rPr>
            </w:pPr>
          </w:p>
          <w:p w14:paraId="01C3006F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YB-23-30</w:t>
            </w:r>
          </w:p>
        </w:tc>
        <w:tc>
          <w:tcPr>
            <w:tcW w:w="3331" w:type="dxa"/>
          </w:tcPr>
          <w:p w14:paraId="0465B738">
            <w:pPr>
              <w:pStyle w:val="4"/>
              <w:spacing w:before="41" w:line="222" w:lineRule="auto"/>
              <w:ind w:left="24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一级学科背景下针灸国际化</w:t>
            </w:r>
          </w:p>
          <w:p w14:paraId="0E38B2D2">
            <w:pPr>
              <w:pStyle w:val="4"/>
              <w:spacing w:before="22" w:line="221" w:lineRule="auto"/>
              <w:ind w:left="24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人才核心素养的构建及实践</w:t>
            </w:r>
          </w:p>
          <w:p w14:paraId="4A0491C8">
            <w:pPr>
              <w:pStyle w:val="4"/>
              <w:spacing w:before="24" w:line="205" w:lineRule="auto"/>
              <w:ind w:left="1194"/>
            </w:pPr>
            <w:r>
              <w:rPr>
                <w:spacing w:val="-4"/>
              </w:rPr>
              <w:t>路径研究</w:t>
            </w:r>
          </w:p>
        </w:tc>
        <w:tc>
          <w:tcPr>
            <w:tcW w:w="1513" w:type="dxa"/>
          </w:tcPr>
          <w:p w14:paraId="2B34F078">
            <w:pPr>
              <w:spacing w:line="273" w:lineRule="auto"/>
              <w:rPr>
                <w:rFonts w:ascii="Arial"/>
              </w:rPr>
            </w:pPr>
          </w:p>
          <w:p w14:paraId="1D115C6A">
            <w:pPr>
              <w:pStyle w:val="4"/>
              <w:spacing w:before="78" w:line="222" w:lineRule="auto"/>
              <w:ind w:left="415"/>
            </w:pPr>
            <w:r>
              <w:rPr>
                <w:spacing w:val="-8"/>
              </w:rPr>
              <w:t>袁锦虹</w:t>
            </w:r>
          </w:p>
        </w:tc>
        <w:tc>
          <w:tcPr>
            <w:tcW w:w="1943" w:type="dxa"/>
          </w:tcPr>
          <w:p w14:paraId="4D4B7B32">
            <w:pPr>
              <w:spacing w:line="273" w:lineRule="auto"/>
              <w:rPr>
                <w:rFonts w:ascii="Arial"/>
              </w:rPr>
            </w:pPr>
          </w:p>
          <w:p w14:paraId="5F064A67">
            <w:pPr>
              <w:pStyle w:val="4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</w:tcPr>
          <w:p w14:paraId="68616F96">
            <w:pPr>
              <w:spacing w:line="272" w:lineRule="auto"/>
              <w:rPr>
                <w:rFonts w:ascii="Arial"/>
              </w:rPr>
            </w:pPr>
          </w:p>
          <w:p w14:paraId="44B53F68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BD2D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47F3159A">
            <w:pPr>
              <w:pStyle w:val="4"/>
              <w:spacing w:before="236" w:line="181" w:lineRule="auto"/>
              <w:ind w:left="233"/>
            </w:pPr>
            <w:r>
              <w:rPr>
                <w:spacing w:val="-1"/>
              </w:rPr>
              <w:t>YB-23-31</w:t>
            </w:r>
          </w:p>
        </w:tc>
        <w:tc>
          <w:tcPr>
            <w:tcW w:w="3331" w:type="dxa"/>
          </w:tcPr>
          <w:p w14:paraId="77B00D94">
            <w:pPr>
              <w:pStyle w:val="4"/>
              <w:spacing w:before="39" w:line="223" w:lineRule="auto"/>
              <w:ind w:left="625" w:right="225" w:hanging="39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健康中国背景下傣医学人才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岗位胜任力实证研究</w:t>
            </w:r>
          </w:p>
        </w:tc>
        <w:tc>
          <w:tcPr>
            <w:tcW w:w="1513" w:type="dxa"/>
          </w:tcPr>
          <w:p w14:paraId="2F6D7FCC">
            <w:pPr>
              <w:pStyle w:val="4"/>
              <w:spacing w:before="196" w:line="220" w:lineRule="auto"/>
              <w:ind w:left="411"/>
            </w:pPr>
            <w:r>
              <w:rPr>
                <w:spacing w:val="-6"/>
              </w:rPr>
              <w:t>段小花</w:t>
            </w:r>
          </w:p>
        </w:tc>
        <w:tc>
          <w:tcPr>
            <w:tcW w:w="1943" w:type="dxa"/>
          </w:tcPr>
          <w:p w14:paraId="12F94B98">
            <w:pPr>
              <w:pStyle w:val="4"/>
              <w:spacing w:before="196" w:line="222" w:lineRule="auto"/>
              <w:ind w:left="147"/>
            </w:pPr>
            <w:r>
              <w:rPr>
                <w:spacing w:val="-3"/>
              </w:rPr>
              <w:t>云南中医药大学</w:t>
            </w:r>
          </w:p>
        </w:tc>
        <w:tc>
          <w:tcPr>
            <w:tcW w:w="1615" w:type="dxa"/>
          </w:tcPr>
          <w:p w14:paraId="6C8C8DBA">
            <w:pPr>
              <w:pStyle w:val="4"/>
              <w:spacing w:before="19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F13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66A7BB9C">
            <w:pPr>
              <w:spacing w:line="313" w:lineRule="auto"/>
              <w:rPr>
                <w:rFonts w:ascii="Arial"/>
              </w:rPr>
            </w:pPr>
          </w:p>
          <w:p w14:paraId="63951A59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YB-23-32</w:t>
            </w:r>
          </w:p>
        </w:tc>
        <w:tc>
          <w:tcPr>
            <w:tcW w:w="3331" w:type="dxa"/>
          </w:tcPr>
          <w:p w14:paraId="276D8C22">
            <w:pPr>
              <w:pStyle w:val="4"/>
              <w:spacing w:before="40" w:line="222" w:lineRule="auto"/>
              <w:ind w:left="118"/>
              <w:rPr>
                <w:lang w:eastAsia="zh-CN"/>
              </w:rPr>
            </w:pPr>
            <w:r>
              <w:rPr>
                <w:lang w:eastAsia="zh-CN"/>
              </w:rPr>
              <w:t>新医科背景下“虚实结合，三</w:t>
            </w:r>
          </w:p>
          <w:p w14:paraId="1475F756">
            <w:pPr>
              <w:pStyle w:val="4"/>
              <w:spacing w:before="22" w:line="222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跨四维</w:t>
            </w:r>
            <w:r>
              <w:rPr>
                <w:spacing w:val="-8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”中医药院校基层教学</w:t>
            </w:r>
          </w:p>
          <w:p w14:paraId="3065467B">
            <w:pPr>
              <w:pStyle w:val="4"/>
              <w:spacing w:before="24" w:line="205" w:lineRule="auto"/>
              <w:ind w:left="597"/>
            </w:pPr>
            <w:r>
              <w:rPr>
                <w:spacing w:val="-2"/>
              </w:rPr>
              <w:t>组织建设研究与实践</w:t>
            </w:r>
          </w:p>
        </w:tc>
        <w:tc>
          <w:tcPr>
            <w:tcW w:w="1513" w:type="dxa"/>
          </w:tcPr>
          <w:p w14:paraId="5ED87673">
            <w:pPr>
              <w:spacing w:line="272" w:lineRule="auto"/>
              <w:rPr>
                <w:rFonts w:ascii="Arial"/>
              </w:rPr>
            </w:pPr>
          </w:p>
          <w:p w14:paraId="32419030">
            <w:pPr>
              <w:pStyle w:val="4"/>
              <w:spacing w:before="78" w:line="221" w:lineRule="auto"/>
              <w:ind w:left="532"/>
            </w:pPr>
            <w:r>
              <w:rPr>
                <w:spacing w:val="-10"/>
              </w:rPr>
              <w:t>王琳</w:t>
            </w:r>
          </w:p>
        </w:tc>
        <w:tc>
          <w:tcPr>
            <w:tcW w:w="1943" w:type="dxa"/>
          </w:tcPr>
          <w:p w14:paraId="2128BAD3">
            <w:pPr>
              <w:spacing w:line="272" w:lineRule="auto"/>
              <w:rPr>
                <w:rFonts w:ascii="Arial"/>
              </w:rPr>
            </w:pPr>
          </w:p>
          <w:p w14:paraId="673268EF">
            <w:pPr>
              <w:pStyle w:val="4"/>
              <w:spacing w:before="78" w:line="222" w:lineRule="auto"/>
              <w:ind w:left="168"/>
            </w:pPr>
            <w:r>
              <w:rPr>
                <w:spacing w:val="-6"/>
              </w:rPr>
              <w:t>山东中医药大学</w:t>
            </w:r>
          </w:p>
        </w:tc>
        <w:tc>
          <w:tcPr>
            <w:tcW w:w="1615" w:type="dxa"/>
          </w:tcPr>
          <w:p w14:paraId="7FBEB9FE">
            <w:pPr>
              <w:spacing w:line="271" w:lineRule="auto"/>
              <w:rPr>
                <w:rFonts w:ascii="Arial"/>
              </w:rPr>
            </w:pPr>
          </w:p>
          <w:p w14:paraId="7FCE21F4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496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714E5B0B">
            <w:pPr>
              <w:spacing w:line="313" w:lineRule="auto"/>
              <w:rPr>
                <w:rFonts w:ascii="Arial"/>
              </w:rPr>
            </w:pPr>
          </w:p>
          <w:p w14:paraId="246301BB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YB-23-33</w:t>
            </w:r>
          </w:p>
        </w:tc>
        <w:tc>
          <w:tcPr>
            <w:tcW w:w="3331" w:type="dxa"/>
          </w:tcPr>
          <w:p w14:paraId="4F536C94">
            <w:pPr>
              <w:pStyle w:val="4"/>
              <w:spacing w:before="39" w:line="222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构建针灸推拿专业针灸类课</w:t>
            </w:r>
          </w:p>
          <w:p w14:paraId="254A6A07">
            <w:pPr>
              <w:pStyle w:val="4"/>
              <w:spacing w:before="24" w:line="222" w:lineRule="auto"/>
              <w:ind w:left="12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程思政“双引擎</w:t>
            </w:r>
            <w:r>
              <w:rPr>
                <w:spacing w:val="-7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”立体式协同</w:t>
            </w:r>
          </w:p>
          <w:p w14:paraId="71D7E03F">
            <w:pPr>
              <w:pStyle w:val="4"/>
              <w:spacing w:before="22" w:line="206" w:lineRule="auto"/>
              <w:ind w:left="603"/>
            </w:pPr>
            <w:r>
              <w:rPr>
                <w:spacing w:val="-3"/>
              </w:rPr>
              <w:t>育人体系研究与实践</w:t>
            </w:r>
          </w:p>
        </w:tc>
        <w:tc>
          <w:tcPr>
            <w:tcW w:w="1513" w:type="dxa"/>
          </w:tcPr>
          <w:p w14:paraId="4DF6A5A4">
            <w:pPr>
              <w:spacing w:line="272" w:lineRule="auto"/>
              <w:rPr>
                <w:rFonts w:ascii="Arial"/>
              </w:rPr>
            </w:pPr>
          </w:p>
          <w:p w14:paraId="6EBB5C5D">
            <w:pPr>
              <w:pStyle w:val="4"/>
              <w:spacing w:before="78" w:line="222" w:lineRule="auto"/>
              <w:ind w:left="412"/>
            </w:pPr>
            <w:r>
              <w:rPr>
                <w:spacing w:val="-7"/>
              </w:rPr>
              <w:t>梁繁荣</w:t>
            </w:r>
          </w:p>
        </w:tc>
        <w:tc>
          <w:tcPr>
            <w:tcW w:w="1943" w:type="dxa"/>
          </w:tcPr>
          <w:p w14:paraId="305BF7DB">
            <w:pPr>
              <w:spacing w:line="271" w:lineRule="auto"/>
              <w:rPr>
                <w:rFonts w:ascii="Arial"/>
              </w:rPr>
            </w:pPr>
          </w:p>
          <w:p w14:paraId="43CEDF93">
            <w:pPr>
              <w:pStyle w:val="4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</w:tcPr>
          <w:p w14:paraId="6E0C8F61">
            <w:pPr>
              <w:spacing w:line="271" w:lineRule="auto"/>
              <w:rPr>
                <w:rFonts w:ascii="Arial"/>
              </w:rPr>
            </w:pPr>
          </w:p>
          <w:p w14:paraId="379BF02C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913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513BC6E4">
            <w:pPr>
              <w:pStyle w:val="4"/>
              <w:spacing w:before="236" w:line="180" w:lineRule="auto"/>
              <w:ind w:left="233"/>
            </w:pPr>
            <w:r>
              <w:rPr>
                <w:spacing w:val="-1"/>
              </w:rPr>
              <w:t>YB-23-34</w:t>
            </w:r>
          </w:p>
        </w:tc>
        <w:tc>
          <w:tcPr>
            <w:tcW w:w="3331" w:type="dxa"/>
          </w:tcPr>
          <w:p w14:paraId="68958439">
            <w:pPr>
              <w:pStyle w:val="4"/>
              <w:spacing w:before="39" w:line="223" w:lineRule="auto"/>
              <w:ind w:left="720" w:right="225" w:hanging="45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中医药院校师承教育理论与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实践的有效性研究</w:t>
            </w:r>
          </w:p>
        </w:tc>
        <w:tc>
          <w:tcPr>
            <w:tcW w:w="1513" w:type="dxa"/>
          </w:tcPr>
          <w:p w14:paraId="45ABEE68">
            <w:pPr>
              <w:pStyle w:val="4"/>
              <w:spacing w:before="195" w:line="223" w:lineRule="auto"/>
              <w:ind w:left="409"/>
            </w:pPr>
            <w:r>
              <w:rPr>
                <w:spacing w:val="-6"/>
              </w:rPr>
              <w:t>任宏丽</w:t>
            </w:r>
          </w:p>
        </w:tc>
        <w:tc>
          <w:tcPr>
            <w:tcW w:w="1943" w:type="dxa"/>
          </w:tcPr>
          <w:p w14:paraId="62F291F8">
            <w:pPr>
              <w:pStyle w:val="4"/>
              <w:spacing w:before="195" w:line="222" w:lineRule="auto"/>
              <w:ind w:left="148"/>
            </w:pPr>
            <w:r>
              <w:rPr>
                <w:spacing w:val="-3"/>
              </w:rPr>
              <w:t>上海中医药大学</w:t>
            </w:r>
          </w:p>
        </w:tc>
        <w:tc>
          <w:tcPr>
            <w:tcW w:w="1615" w:type="dxa"/>
          </w:tcPr>
          <w:p w14:paraId="1B0E0BAC">
            <w:pPr>
              <w:pStyle w:val="4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AED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74228AC6">
            <w:pPr>
              <w:spacing w:line="312" w:lineRule="auto"/>
              <w:rPr>
                <w:rFonts w:ascii="Arial"/>
              </w:rPr>
            </w:pPr>
          </w:p>
          <w:p w14:paraId="69DE31C8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YB-23-35</w:t>
            </w:r>
          </w:p>
        </w:tc>
        <w:tc>
          <w:tcPr>
            <w:tcW w:w="3331" w:type="dxa"/>
          </w:tcPr>
          <w:p w14:paraId="7B09F6F7">
            <w:pPr>
              <w:pStyle w:val="4"/>
              <w:spacing w:before="38" w:line="221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健康中国战略下中医养生学</w:t>
            </w:r>
          </w:p>
          <w:p w14:paraId="10D3738D">
            <w:pPr>
              <w:pStyle w:val="4"/>
              <w:spacing w:before="24" w:line="222" w:lineRule="auto"/>
              <w:ind w:left="12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人才“学科－专业－课程</w:t>
            </w:r>
            <w:r>
              <w:rPr>
                <w:spacing w:val="-8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”一</w:t>
            </w:r>
          </w:p>
          <w:p w14:paraId="6EF059BF">
            <w:pPr>
              <w:pStyle w:val="4"/>
              <w:spacing w:before="24" w:line="206" w:lineRule="auto"/>
              <w:ind w:left="47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体化培养体系构建研究</w:t>
            </w:r>
          </w:p>
        </w:tc>
        <w:tc>
          <w:tcPr>
            <w:tcW w:w="1513" w:type="dxa"/>
          </w:tcPr>
          <w:p w14:paraId="08333899">
            <w:pPr>
              <w:spacing w:line="271" w:lineRule="auto"/>
              <w:rPr>
                <w:rFonts w:ascii="Arial"/>
              </w:rPr>
            </w:pPr>
          </w:p>
          <w:p w14:paraId="4C2A9F23">
            <w:pPr>
              <w:pStyle w:val="4"/>
              <w:spacing w:before="78" w:line="222" w:lineRule="auto"/>
              <w:ind w:left="415"/>
            </w:pPr>
            <w:r>
              <w:rPr>
                <w:spacing w:val="-8"/>
              </w:rPr>
              <w:t>李开平</w:t>
            </w:r>
          </w:p>
        </w:tc>
        <w:tc>
          <w:tcPr>
            <w:tcW w:w="1943" w:type="dxa"/>
          </w:tcPr>
          <w:p w14:paraId="38D0F49F">
            <w:pPr>
              <w:spacing w:line="271" w:lineRule="auto"/>
              <w:rPr>
                <w:rFonts w:ascii="Arial"/>
              </w:rPr>
            </w:pPr>
          </w:p>
          <w:p w14:paraId="14461EF1">
            <w:pPr>
              <w:pStyle w:val="4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</w:tcPr>
          <w:p w14:paraId="240E7D5C">
            <w:pPr>
              <w:spacing w:line="270" w:lineRule="auto"/>
              <w:rPr>
                <w:rFonts w:ascii="Arial"/>
              </w:rPr>
            </w:pPr>
          </w:p>
          <w:p w14:paraId="3269426D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04E0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548494B8">
            <w:pPr>
              <w:spacing w:line="314" w:lineRule="auto"/>
              <w:rPr>
                <w:rFonts w:ascii="Arial"/>
              </w:rPr>
            </w:pPr>
          </w:p>
          <w:p w14:paraId="25820887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YB-23-36</w:t>
            </w:r>
          </w:p>
        </w:tc>
        <w:tc>
          <w:tcPr>
            <w:tcW w:w="3331" w:type="dxa"/>
          </w:tcPr>
          <w:p w14:paraId="7C22DF0B">
            <w:pPr>
              <w:pStyle w:val="4"/>
              <w:spacing w:before="41" w:line="222" w:lineRule="auto"/>
              <w:ind w:left="24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一流专业教育背景下的新时</w:t>
            </w:r>
          </w:p>
          <w:p w14:paraId="1F0B113F">
            <w:pPr>
              <w:pStyle w:val="4"/>
              <w:spacing w:before="22" w:line="222" w:lineRule="auto"/>
              <w:ind w:left="24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代中药制药拔尖创新人才个</w:t>
            </w:r>
          </w:p>
          <w:p w14:paraId="141109D8">
            <w:pPr>
              <w:pStyle w:val="4"/>
              <w:spacing w:before="23" w:line="204" w:lineRule="auto"/>
              <w:ind w:left="48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性化培养模式改革研究</w:t>
            </w:r>
          </w:p>
        </w:tc>
        <w:tc>
          <w:tcPr>
            <w:tcW w:w="1513" w:type="dxa"/>
          </w:tcPr>
          <w:p w14:paraId="0F37F150">
            <w:pPr>
              <w:spacing w:line="273" w:lineRule="auto"/>
              <w:rPr>
                <w:rFonts w:ascii="Arial"/>
              </w:rPr>
            </w:pPr>
          </w:p>
          <w:p w14:paraId="0F0C82FB">
            <w:pPr>
              <w:pStyle w:val="4"/>
              <w:spacing w:before="78" w:line="219" w:lineRule="auto"/>
              <w:ind w:left="415"/>
            </w:pPr>
            <w:r>
              <w:rPr>
                <w:spacing w:val="-8"/>
              </w:rPr>
              <w:t>李存玉</w:t>
            </w:r>
          </w:p>
        </w:tc>
        <w:tc>
          <w:tcPr>
            <w:tcW w:w="1943" w:type="dxa"/>
          </w:tcPr>
          <w:p w14:paraId="5BC285D0">
            <w:pPr>
              <w:spacing w:line="273" w:lineRule="auto"/>
              <w:rPr>
                <w:rFonts w:ascii="Arial"/>
              </w:rPr>
            </w:pPr>
          </w:p>
          <w:p w14:paraId="62C4863B">
            <w:pPr>
              <w:pStyle w:val="4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</w:tcPr>
          <w:p w14:paraId="488AE4B7">
            <w:pPr>
              <w:spacing w:line="272" w:lineRule="auto"/>
              <w:rPr>
                <w:rFonts w:ascii="Arial"/>
              </w:rPr>
            </w:pPr>
          </w:p>
          <w:p w14:paraId="67541942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22F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6A09E16C">
            <w:pPr>
              <w:spacing w:line="315" w:lineRule="auto"/>
              <w:rPr>
                <w:rFonts w:ascii="Arial"/>
              </w:rPr>
            </w:pPr>
          </w:p>
          <w:p w14:paraId="5221A7BC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YB-23-37</w:t>
            </w:r>
          </w:p>
        </w:tc>
        <w:tc>
          <w:tcPr>
            <w:tcW w:w="3331" w:type="dxa"/>
          </w:tcPr>
          <w:p w14:paraId="4226FB4B">
            <w:pPr>
              <w:pStyle w:val="4"/>
              <w:spacing w:before="41" w:line="222" w:lineRule="auto"/>
              <w:ind w:left="26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中西医结合内科学多元化案</w:t>
            </w:r>
          </w:p>
          <w:p w14:paraId="7F93BEBC">
            <w:pPr>
              <w:pStyle w:val="4"/>
              <w:spacing w:before="23" w:line="222" w:lineRule="auto"/>
              <w:ind w:left="35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例库建设及基于案例库的</w:t>
            </w:r>
          </w:p>
          <w:p w14:paraId="2A92E23E">
            <w:pPr>
              <w:pStyle w:val="4"/>
              <w:spacing w:before="22" w:line="204" w:lineRule="auto"/>
              <w:ind w:left="676"/>
            </w:pPr>
            <w:r>
              <w:rPr>
                <w:spacing w:val="-2"/>
              </w:rPr>
              <w:t>PBL、CBL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教程研究</w:t>
            </w:r>
          </w:p>
        </w:tc>
        <w:tc>
          <w:tcPr>
            <w:tcW w:w="1513" w:type="dxa"/>
          </w:tcPr>
          <w:p w14:paraId="25EB149D">
            <w:pPr>
              <w:spacing w:line="274" w:lineRule="auto"/>
              <w:rPr>
                <w:rFonts w:ascii="Arial"/>
              </w:rPr>
            </w:pPr>
          </w:p>
          <w:p w14:paraId="1BA3FCAA">
            <w:pPr>
              <w:pStyle w:val="4"/>
              <w:spacing w:before="78" w:line="222" w:lineRule="auto"/>
              <w:ind w:left="410"/>
            </w:pPr>
            <w:r>
              <w:rPr>
                <w:spacing w:val="-6"/>
              </w:rPr>
              <w:t>刘丽娜</w:t>
            </w:r>
          </w:p>
        </w:tc>
        <w:tc>
          <w:tcPr>
            <w:tcW w:w="1943" w:type="dxa"/>
          </w:tcPr>
          <w:p w14:paraId="7813D1F2">
            <w:pPr>
              <w:spacing w:line="274" w:lineRule="auto"/>
              <w:rPr>
                <w:rFonts w:ascii="Arial"/>
              </w:rPr>
            </w:pPr>
          </w:p>
          <w:p w14:paraId="12DA99C3">
            <w:pPr>
              <w:pStyle w:val="4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</w:tcPr>
          <w:p w14:paraId="61EB2F89">
            <w:pPr>
              <w:spacing w:line="273" w:lineRule="auto"/>
              <w:rPr>
                <w:rFonts w:ascii="Arial"/>
              </w:rPr>
            </w:pPr>
          </w:p>
          <w:p w14:paraId="0B3E95A0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4A2E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1B637088">
            <w:pPr>
              <w:pStyle w:val="4"/>
              <w:spacing w:before="239" w:line="180" w:lineRule="auto"/>
              <w:ind w:left="233"/>
            </w:pPr>
            <w:r>
              <w:rPr>
                <w:spacing w:val="-1"/>
              </w:rPr>
              <w:t>YB-23-38</w:t>
            </w:r>
          </w:p>
        </w:tc>
        <w:tc>
          <w:tcPr>
            <w:tcW w:w="3331" w:type="dxa"/>
          </w:tcPr>
          <w:p w14:paraId="3DE57A65">
            <w:pPr>
              <w:pStyle w:val="4"/>
              <w:spacing w:before="41" w:line="222" w:lineRule="auto"/>
              <w:ind w:left="599" w:right="225" w:hanging="33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中医专业学位研究生科研能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力培养体系建设研究</w:t>
            </w:r>
          </w:p>
        </w:tc>
        <w:tc>
          <w:tcPr>
            <w:tcW w:w="1513" w:type="dxa"/>
          </w:tcPr>
          <w:p w14:paraId="33D06B68">
            <w:pPr>
              <w:pStyle w:val="4"/>
              <w:spacing w:before="198" w:line="223" w:lineRule="auto"/>
              <w:ind w:left="412"/>
            </w:pPr>
            <w:r>
              <w:rPr>
                <w:spacing w:val="-7"/>
              </w:rPr>
              <w:t>胡春宇</w:t>
            </w:r>
          </w:p>
        </w:tc>
        <w:tc>
          <w:tcPr>
            <w:tcW w:w="1943" w:type="dxa"/>
          </w:tcPr>
          <w:p w14:paraId="71DC7602">
            <w:pPr>
              <w:pStyle w:val="4"/>
              <w:spacing w:before="41" w:line="222" w:lineRule="auto"/>
              <w:ind w:left="505" w:right="126" w:hanging="328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中国中医科学院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研究生院</w:t>
            </w:r>
          </w:p>
        </w:tc>
        <w:tc>
          <w:tcPr>
            <w:tcW w:w="1615" w:type="dxa"/>
          </w:tcPr>
          <w:p w14:paraId="1A478E87">
            <w:pPr>
              <w:pStyle w:val="4"/>
              <w:spacing w:before="197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6F35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21" w:type="dxa"/>
          </w:tcPr>
          <w:p w14:paraId="69C457A0">
            <w:pPr>
              <w:pStyle w:val="4"/>
              <w:spacing w:before="186" w:line="180" w:lineRule="auto"/>
              <w:ind w:left="233"/>
            </w:pPr>
            <w:r>
              <w:rPr>
                <w:spacing w:val="-1"/>
              </w:rPr>
              <w:t>YB-23-39</w:t>
            </w:r>
          </w:p>
        </w:tc>
        <w:tc>
          <w:tcPr>
            <w:tcW w:w="3331" w:type="dxa"/>
          </w:tcPr>
          <w:p w14:paraId="5133D53C">
            <w:pPr>
              <w:pStyle w:val="4"/>
              <w:spacing w:before="145" w:line="222" w:lineRule="auto"/>
              <w:ind w:left="26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以团队为基础和以问题为导</w:t>
            </w:r>
          </w:p>
        </w:tc>
        <w:tc>
          <w:tcPr>
            <w:tcW w:w="1513" w:type="dxa"/>
          </w:tcPr>
          <w:p w14:paraId="4BB09494">
            <w:pPr>
              <w:pStyle w:val="4"/>
              <w:spacing w:before="145" w:line="224" w:lineRule="auto"/>
              <w:ind w:left="565"/>
            </w:pPr>
            <w:r>
              <w:rPr>
                <w:spacing w:val="-26"/>
              </w:rPr>
              <w:t>白鹏</w:t>
            </w:r>
          </w:p>
        </w:tc>
        <w:tc>
          <w:tcPr>
            <w:tcW w:w="1943" w:type="dxa"/>
          </w:tcPr>
          <w:p w14:paraId="60DFEEC0">
            <w:pPr>
              <w:pStyle w:val="4"/>
              <w:spacing w:before="145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141575FF">
            <w:pPr>
              <w:pStyle w:val="4"/>
              <w:spacing w:before="14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50C687A3">
      <w:pPr>
        <w:rPr>
          <w:rFonts w:ascii="Arial"/>
        </w:rPr>
      </w:pPr>
    </w:p>
    <w:p w14:paraId="785D3E4D">
      <w:pPr>
        <w:rPr>
          <w:rFonts w:ascii="Arial" w:hAnsi="Arial" w:eastAsia="Arial" w:cs="Arial"/>
          <w:szCs w:val="21"/>
        </w:rPr>
        <w:sectPr>
          <w:pgSz w:w="11906" w:h="16839"/>
          <w:pgMar w:top="1431" w:right="1048" w:bottom="0" w:left="1029" w:header="0" w:footer="0" w:gutter="0"/>
          <w:cols w:space="720" w:num="1"/>
        </w:sectPr>
      </w:pPr>
    </w:p>
    <w:p w14:paraId="7827C7EF">
      <w:pPr>
        <w:spacing w:line="91" w:lineRule="auto"/>
        <w:rPr>
          <w:rFonts w:ascii="Arial"/>
          <w:sz w:val="2"/>
        </w:rPr>
      </w:pPr>
    </w:p>
    <w:tbl>
      <w:tblPr>
        <w:tblStyle w:val="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12EED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</w:tcPr>
          <w:p w14:paraId="511B74F6">
            <w:pPr>
              <w:pStyle w:val="4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</w:tcPr>
          <w:p w14:paraId="15DB274F">
            <w:pPr>
              <w:pStyle w:val="4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</w:tcPr>
          <w:p w14:paraId="19516CCA">
            <w:pPr>
              <w:pStyle w:val="4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</w:tcPr>
          <w:p w14:paraId="760636DF">
            <w:pPr>
              <w:pStyle w:val="4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</w:tcPr>
          <w:p w14:paraId="7C5012BE">
            <w:pPr>
              <w:pStyle w:val="4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4916C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5C1A089E">
            <w:pPr>
              <w:rPr>
                <w:rFonts w:ascii="Arial"/>
              </w:rPr>
            </w:pPr>
          </w:p>
        </w:tc>
        <w:tc>
          <w:tcPr>
            <w:tcW w:w="3331" w:type="dxa"/>
          </w:tcPr>
          <w:p w14:paraId="42BF2269">
            <w:pPr>
              <w:pStyle w:val="4"/>
              <w:spacing w:before="36" w:line="224" w:lineRule="auto"/>
              <w:ind w:left="597" w:right="225" w:hanging="3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向的循证医学教学法在针灸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科临床带教中的运用</w:t>
            </w:r>
          </w:p>
        </w:tc>
        <w:tc>
          <w:tcPr>
            <w:tcW w:w="1513" w:type="dxa"/>
          </w:tcPr>
          <w:p w14:paraId="06EE50F7">
            <w:pPr>
              <w:rPr>
                <w:rFonts w:ascii="Arial"/>
              </w:rPr>
            </w:pPr>
          </w:p>
        </w:tc>
        <w:tc>
          <w:tcPr>
            <w:tcW w:w="1943" w:type="dxa"/>
          </w:tcPr>
          <w:p w14:paraId="63291976">
            <w:pPr>
              <w:rPr>
                <w:rFonts w:ascii="Arial"/>
              </w:rPr>
            </w:pPr>
          </w:p>
        </w:tc>
        <w:tc>
          <w:tcPr>
            <w:tcW w:w="1615" w:type="dxa"/>
          </w:tcPr>
          <w:p w14:paraId="20E4EB80">
            <w:pPr>
              <w:rPr>
                <w:rFonts w:ascii="Arial"/>
              </w:rPr>
            </w:pPr>
          </w:p>
        </w:tc>
      </w:tr>
      <w:tr w14:paraId="79526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42FCF904">
            <w:pPr>
              <w:spacing w:line="312" w:lineRule="auto"/>
              <w:rPr>
                <w:rFonts w:ascii="Arial"/>
              </w:rPr>
            </w:pPr>
          </w:p>
          <w:p w14:paraId="05BE6BC1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YB-23-40</w:t>
            </w:r>
          </w:p>
        </w:tc>
        <w:tc>
          <w:tcPr>
            <w:tcW w:w="3331" w:type="dxa"/>
          </w:tcPr>
          <w:p w14:paraId="2DE98D42">
            <w:pPr>
              <w:pStyle w:val="4"/>
              <w:spacing w:before="37" w:line="229" w:lineRule="auto"/>
              <w:ind w:left="241" w:right="225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关于探索构建中医药大学生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心理健康教育体系的研究—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—以北京中医药大学为例</w:t>
            </w:r>
          </w:p>
        </w:tc>
        <w:tc>
          <w:tcPr>
            <w:tcW w:w="1513" w:type="dxa"/>
          </w:tcPr>
          <w:p w14:paraId="3830D602">
            <w:pPr>
              <w:spacing w:line="271" w:lineRule="auto"/>
              <w:rPr>
                <w:rFonts w:ascii="Arial"/>
              </w:rPr>
            </w:pPr>
          </w:p>
          <w:p w14:paraId="038FC774">
            <w:pPr>
              <w:pStyle w:val="4"/>
              <w:spacing w:before="78" w:line="223" w:lineRule="auto"/>
              <w:ind w:left="413"/>
            </w:pPr>
            <w:r>
              <w:rPr>
                <w:spacing w:val="-7"/>
              </w:rPr>
              <w:t>赵振海</w:t>
            </w:r>
          </w:p>
        </w:tc>
        <w:tc>
          <w:tcPr>
            <w:tcW w:w="1943" w:type="dxa"/>
          </w:tcPr>
          <w:p w14:paraId="1B5B34B4">
            <w:pPr>
              <w:spacing w:line="271" w:lineRule="auto"/>
              <w:rPr>
                <w:rFonts w:ascii="Arial"/>
              </w:rPr>
            </w:pPr>
          </w:p>
          <w:p w14:paraId="618377E9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3309B86B">
            <w:pPr>
              <w:spacing w:line="270" w:lineRule="auto"/>
              <w:rPr>
                <w:rFonts w:ascii="Arial"/>
              </w:rPr>
            </w:pPr>
          </w:p>
          <w:p w14:paraId="4D279F92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39E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14DD119E">
            <w:pPr>
              <w:pStyle w:val="4"/>
              <w:spacing w:before="234" w:line="181" w:lineRule="auto"/>
              <w:ind w:left="233"/>
            </w:pPr>
            <w:r>
              <w:rPr>
                <w:spacing w:val="-1"/>
              </w:rPr>
              <w:t>YB-23-41</w:t>
            </w:r>
          </w:p>
        </w:tc>
        <w:tc>
          <w:tcPr>
            <w:tcW w:w="3331" w:type="dxa"/>
          </w:tcPr>
          <w:p w14:paraId="3B48AC02">
            <w:pPr>
              <w:pStyle w:val="4"/>
              <w:spacing w:before="39" w:line="223" w:lineRule="auto"/>
              <w:ind w:left="235" w:right="225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大学中医药博物馆服务高等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教育定位、功能及优化路径</w:t>
            </w:r>
          </w:p>
        </w:tc>
        <w:tc>
          <w:tcPr>
            <w:tcW w:w="1513" w:type="dxa"/>
          </w:tcPr>
          <w:p w14:paraId="48552584">
            <w:pPr>
              <w:pStyle w:val="4"/>
              <w:spacing w:before="194" w:line="223" w:lineRule="auto"/>
              <w:ind w:left="535"/>
            </w:pPr>
            <w:r>
              <w:rPr>
                <w:spacing w:val="-11"/>
              </w:rPr>
              <w:t>李赣</w:t>
            </w:r>
          </w:p>
        </w:tc>
        <w:tc>
          <w:tcPr>
            <w:tcW w:w="1943" w:type="dxa"/>
          </w:tcPr>
          <w:p w14:paraId="05D586C0">
            <w:pPr>
              <w:pStyle w:val="4"/>
              <w:spacing w:before="194" w:line="222" w:lineRule="auto"/>
              <w:ind w:left="148"/>
            </w:pPr>
            <w:r>
              <w:rPr>
                <w:spacing w:val="-3"/>
              </w:rPr>
              <w:t>上海中医药大学</w:t>
            </w:r>
          </w:p>
        </w:tc>
        <w:tc>
          <w:tcPr>
            <w:tcW w:w="1615" w:type="dxa"/>
          </w:tcPr>
          <w:p w14:paraId="6C0D8CA7">
            <w:pPr>
              <w:pStyle w:val="4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4854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421" w:type="dxa"/>
          </w:tcPr>
          <w:p w14:paraId="42D18A1F">
            <w:pPr>
              <w:spacing w:line="466" w:lineRule="auto"/>
              <w:rPr>
                <w:rFonts w:ascii="Arial"/>
              </w:rPr>
            </w:pPr>
          </w:p>
          <w:p w14:paraId="2762E4F0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YB-23-42</w:t>
            </w:r>
          </w:p>
        </w:tc>
        <w:tc>
          <w:tcPr>
            <w:tcW w:w="3331" w:type="dxa"/>
          </w:tcPr>
          <w:p w14:paraId="58494251">
            <w:pPr>
              <w:pStyle w:val="4"/>
              <w:spacing w:before="38" w:line="222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基于教育生态学的中医药院</w:t>
            </w:r>
          </w:p>
          <w:p w14:paraId="0E157BCB">
            <w:pPr>
              <w:pStyle w:val="4"/>
              <w:spacing w:before="23" w:line="220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校创新创业教育工作发展策</w:t>
            </w:r>
          </w:p>
          <w:p w14:paraId="0C4A6C7A">
            <w:pPr>
              <w:pStyle w:val="4"/>
              <w:spacing w:before="26" w:line="222" w:lineRule="auto"/>
              <w:ind w:left="24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略研究——以北京中医药大</w:t>
            </w:r>
          </w:p>
          <w:p w14:paraId="5E354BA3">
            <w:pPr>
              <w:pStyle w:val="4"/>
              <w:spacing w:before="23" w:line="206" w:lineRule="auto"/>
              <w:ind w:left="1326"/>
            </w:pPr>
            <w:r>
              <w:rPr>
                <w:spacing w:val="-9"/>
              </w:rPr>
              <w:t>学为例</w:t>
            </w:r>
          </w:p>
        </w:tc>
        <w:tc>
          <w:tcPr>
            <w:tcW w:w="1513" w:type="dxa"/>
          </w:tcPr>
          <w:p w14:paraId="23710A6D">
            <w:pPr>
              <w:spacing w:line="425" w:lineRule="auto"/>
              <w:rPr>
                <w:rFonts w:ascii="Arial"/>
              </w:rPr>
            </w:pPr>
          </w:p>
          <w:p w14:paraId="7444AA0A">
            <w:pPr>
              <w:pStyle w:val="4"/>
              <w:spacing w:before="78" w:line="221" w:lineRule="auto"/>
              <w:ind w:left="410"/>
            </w:pPr>
            <w:r>
              <w:rPr>
                <w:spacing w:val="-6"/>
              </w:rPr>
              <w:t>刘晓辉</w:t>
            </w:r>
          </w:p>
        </w:tc>
        <w:tc>
          <w:tcPr>
            <w:tcW w:w="1943" w:type="dxa"/>
          </w:tcPr>
          <w:p w14:paraId="02F988CA">
            <w:pPr>
              <w:spacing w:line="425" w:lineRule="auto"/>
              <w:rPr>
                <w:rFonts w:ascii="Arial"/>
              </w:rPr>
            </w:pPr>
          </w:p>
          <w:p w14:paraId="34570713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6CA5DF2B">
            <w:pPr>
              <w:spacing w:line="424" w:lineRule="auto"/>
              <w:rPr>
                <w:rFonts w:ascii="Arial"/>
              </w:rPr>
            </w:pPr>
          </w:p>
          <w:p w14:paraId="47F15A56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8643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</w:tcPr>
          <w:p w14:paraId="168B1502">
            <w:pPr>
              <w:pStyle w:val="4"/>
              <w:spacing w:before="236" w:line="180" w:lineRule="auto"/>
              <w:ind w:left="233"/>
            </w:pPr>
            <w:r>
              <w:rPr>
                <w:spacing w:val="-1"/>
              </w:rPr>
              <w:t>YB-23-43</w:t>
            </w:r>
          </w:p>
        </w:tc>
        <w:tc>
          <w:tcPr>
            <w:tcW w:w="3331" w:type="dxa"/>
          </w:tcPr>
          <w:p w14:paraId="1E34114F">
            <w:pPr>
              <w:pStyle w:val="4"/>
              <w:spacing w:before="39" w:line="223" w:lineRule="auto"/>
              <w:ind w:left="717" w:right="225" w:hanging="45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中医药院校大学生劳动精神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培育特色路径研究</w:t>
            </w:r>
          </w:p>
        </w:tc>
        <w:tc>
          <w:tcPr>
            <w:tcW w:w="1513" w:type="dxa"/>
          </w:tcPr>
          <w:p w14:paraId="399420BE">
            <w:pPr>
              <w:pStyle w:val="4"/>
              <w:spacing w:before="194" w:line="224" w:lineRule="auto"/>
              <w:ind w:left="531"/>
            </w:pPr>
            <w:r>
              <w:rPr>
                <w:spacing w:val="-9"/>
              </w:rPr>
              <w:t>蔡心</w:t>
            </w:r>
          </w:p>
        </w:tc>
        <w:tc>
          <w:tcPr>
            <w:tcW w:w="1943" w:type="dxa"/>
          </w:tcPr>
          <w:p w14:paraId="52C4623A">
            <w:pPr>
              <w:pStyle w:val="4"/>
              <w:spacing w:before="195" w:line="222" w:lineRule="auto"/>
              <w:ind w:left="160"/>
            </w:pPr>
            <w:r>
              <w:rPr>
                <w:spacing w:val="-5"/>
              </w:rPr>
              <w:t>陕西中医药大学</w:t>
            </w:r>
          </w:p>
        </w:tc>
        <w:tc>
          <w:tcPr>
            <w:tcW w:w="1615" w:type="dxa"/>
          </w:tcPr>
          <w:p w14:paraId="2C2F5C90">
            <w:pPr>
              <w:pStyle w:val="4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978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656FB5F9">
            <w:pPr>
              <w:spacing w:line="312" w:lineRule="auto"/>
              <w:rPr>
                <w:rFonts w:ascii="Arial"/>
              </w:rPr>
            </w:pPr>
          </w:p>
          <w:p w14:paraId="7EBF1947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YB-23-44</w:t>
            </w:r>
          </w:p>
        </w:tc>
        <w:tc>
          <w:tcPr>
            <w:tcW w:w="3331" w:type="dxa"/>
          </w:tcPr>
          <w:p w14:paraId="0800A8D6">
            <w:pPr>
              <w:pStyle w:val="4"/>
              <w:spacing w:before="38" w:line="220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基于中医近现代处方资料开</w:t>
            </w:r>
          </w:p>
          <w:p w14:paraId="11754B80">
            <w:pPr>
              <w:pStyle w:val="4"/>
              <w:spacing w:before="26" w:line="222" w:lineRule="auto"/>
              <w:ind w:left="23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展经典教学的创新研究——</w:t>
            </w:r>
          </w:p>
          <w:p w14:paraId="525B83D4">
            <w:pPr>
              <w:pStyle w:val="4"/>
              <w:spacing w:before="22" w:line="207" w:lineRule="auto"/>
              <w:ind w:left="621"/>
            </w:pPr>
            <w:r>
              <w:rPr>
                <w:spacing w:val="-5"/>
              </w:rPr>
              <w:t>以《内经》课程为例</w:t>
            </w:r>
          </w:p>
        </w:tc>
        <w:tc>
          <w:tcPr>
            <w:tcW w:w="1513" w:type="dxa"/>
          </w:tcPr>
          <w:p w14:paraId="2FEC8CD6">
            <w:pPr>
              <w:spacing w:line="270" w:lineRule="auto"/>
              <w:rPr>
                <w:rFonts w:ascii="Arial"/>
              </w:rPr>
            </w:pPr>
          </w:p>
          <w:p w14:paraId="631EF12F">
            <w:pPr>
              <w:pStyle w:val="4"/>
              <w:spacing w:before="78" w:line="223" w:lineRule="auto"/>
              <w:ind w:left="422"/>
            </w:pPr>
            <w:r>
              <w:rPr>
                <w:spacing w:val="-10"/>
              </w:rPr>
              <w:t>陈子杰</w:t>
            </w:r>
          </w:p>
        </w:tc>
        <w:tc>
          <w:tcPr>
            <w:tcW w:w="1943" w:type="dxa"/>
          </w:tcPr>
          <w:p w14:paraId="03EA71BB">
            <w:pPr>
              <w:spacing w:line="270" w:lineRule="auto"/>
              <w:rPr>
                <w:rFonts w:ascii="Arial"/>
              </w:rPr>
            </w:pPr>
          </w:p>
          <w:p w14:paraId="678CC3B2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13643D83">
            <w:pPr>
              <w:spacing w:line="270" w:lineRule="auto"/>
              <w:rPr>
                <w:rFonts w:ascii="Arial"/>
              </w:rPr>
            </w:pPr>
          </w:p>
          <w:p w14:paraId="7D8F01B7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AD71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0F0301D3">
            <w:pPr>
              <w:spacing w:line="311" w:lineRule="auto"/>
              <w:rPr>
                <w:rFonts w:ascii="Arial"/>
              </w:rPr>
            </w:pPr>
          </w:p>
          <w:p w14:paraId="13ADCD78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YB-23-45</w:t>
            </w:r>
          </w:p>
        </w:tc>
        <w:tc>
          <w:tcPr>
            <w:tcW w:w="3331" w:type="dxa"/>
          </w:tcPr>
          <w:p w14:paraId="3894BA91">
            <w:pPr>
              <w:pStyle w:val="4"/>
              <w:spacing w:before="37" w:line="222" w:lineRule="auto"/>
              <w:ind w:left="26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以提高中医药思维能力为核</w:t>
            </w:r>
          </w:p>
          <w:p w14:paraId="5749C0F1">
            <w:pPr>
              <w:pStyle w:val="4"/>
              <w:spacing w:before="24" w:line="222" w:lineRule="auto"/>
              <w:ind w:left="24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心的中药学专业本科生融合</w:t>
            </w:r>
          </w:p>
          <w:p w14:paraId="0DCD4EF7">
            <w:pPr>
              <w:pStyle w:val="4"/>
              <w:spacing w:before="23" w:line="207" w:lineRule="auto"/>
              <w:ind w:left="1082"/>
            </w:pPr>
            <w:r>
              <w:rPr>
                <w:spacing w:val="-5"/>
              </w:rPr>
              <w:t>式教学研究</w:t>
            </w:r>
          </w:p>
        </w:tc>
        <w:tc>
          <w:tcPr>
            <w:tcW w:w="1513" w:type="dxa"/>
          </w:tcPr>
          <w:p w14:paraId="334C495A">
            <w:pPr>
              <w:spacing w:line="269" w:lineRule="auto"/>
              <w:rPr>
                <w:rFonts w:ascii="Arial"/>
              </w:rPr>
            </w:pPr>
          </w:p>
          <w:p w14:paraId="3F09B676">
            <w:pPr>
              <w:pStyle w:val="4"/>
              <w:spacing w:before="78" w:line="224" w:lineRule="auto"/>
              <w:ind w:left="410"/>
            </w:pPr>
            <w:r>
              <w:rPr>
                <w:spacing w:val="-6"/>
              </w:rPr>
              <w:t>刘仁慧</w:t>
            </w:r>
          </w:p>
        </w:tc>
        <w:tc>
          <w:tcPr>
            <w:tcW w:w="1943" w:type="dxa"/>
          </w:tcPr>
          <w:p w14:paraId="3C3E88C1">
            <w:pPr>
              <w:spacing w:line="269" w:lineRule="auto"/>
              <w:rPr>
                <w:rFonts w:ascii="Arial"/>
              </w:rPr>
            </w:pPr>
          </w:p>
          <w:p w14:paraId="5F95BA86">
            <w:pPr>
              <w:pStyle w:val="4"/>
              <w:spacing w:before="78" w:line="222" w:lineRule="auto"/>
              <w:ind w:left="274"/>
            </w:pPr>
            <w:r>
              <w:rPr>
                <w:spacing w:val="-4"/>
              </w:rPr>
              <w:t>首都医科大学</w:t>
            </w:r>
          </w:p>
        </w:tc>
        <w:tc>
          <w:tcPr>
            <w:tcW w:w="1615" w:type="dxa"/>
          </w:tcPr>
          <w:p w14:paraId="631708B1">
            <w:pPr>
              <w:spacing w:line="269" w:lineRule="auto"/>
              <w:rPr>
                <w:rFonts w:ascii="Arial"/>
              </w:rPr>
            </w:pPr>
          </w:p>
          <w:p w14:paraId="592ADD6A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0551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0223924A">
            <w:pPr>
              <w:spacing w:line="313" w:lineRule="auto"/>
              <w:rPr>
                <w:rFonts w:ascii="Arial"/>
              </w:rPr>
            </w:pPr>
          </w:p>
          <w:p w14:paraId="22908B58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YB-23-46</w:t>
            </w:r>
          </w:p>
        </w:tc>
        <w:tc>
          <w:tcPr>
            <w:tcW w:w="3331" w:type="dxa"/>
          </w:tcPr>
          <w:p w14:paraId="7F8ACCBA">
            <w:pPr>
              <w:pStyle w:val="4"/>
              <w:spacing w:before="40" w:line="222" w:lineRule="auto"/>
              <w:ind w:left="26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中医药传承创新发展背景下</w:t>
            </w:r>
          </w:p>
          <w:p w14:paraId="57F5DCB0">
            <w:pPr>
              <w:pStyle w:val="4"/>
              <w:spacing w:before="22" w:line="222" w:lineRule="auto"/>
              <w:ind w:left="26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中医学专业多维协同实践教</w:t>
            </w:r>
          </w:p>
          <w:p w14:paraId="571F39F3">
            <w:pPr>
              <w:pStyle w:val="4"/>
              <w:spacing w:before="23" w:line="205" w:lineRule="auto"/>
              <w:ind w:left="846"/>
            </w:pPr>
            <w:r>
              <w:rPr>
                <w:spacing w:val="-4"/>
              </w:rPr>
              <w:t>学体系建设研究</w:t>
            </w:r>
          </w:p>
        </w:tc>
        <w:tc>
          <w:tcPr>
            <w:tcW w:w="1513" w:type="dxa"/>
          </w:tcPr>
          <w:p w14:paraId="72498248">
            <w:pPr>
              <w:spacing w:line="272" w:lineRule="auto"/>
              <w:rPr>
                <w:rFonts w:ascii="Arial"/>
              </w:rPr>
            </w:pPr>
          </w:p>
          <w:p w14:paraId="6F7D8EC1">
            <w:pPr>
              <w:pStyle w:val="4"/>
              <w:spacing w:before="78" w:line="222" w:lineRule="auto"/>
              <w:ind w:left="412"/>
            </w:pPr>
            <w:r>
              <w:rPr>
                <w:spacing w:val="-7"/>
              </w:rPr>
              <w:t>王科军</w:t>
            </w:r>
          </w:p>
        </w:tc>
        <w:tc>
          <w:tcPr>
            <w:tcW w:w="1943" w:type="dxa"/>
          </w:tcPr>
          <w:p w14:paraId="546683E8">
            <w:pPr>
              <w:spacing w:line="272" w:lineRule="auto"/>
              <w:rPr>
                <w:rFonts w:ascii="Arial"/>
              </w:rPr>
            </w:pPr>
          </w:p>
          <w:p w14:paraId="05E20628">
            <w:pPr>
              <w:pStyle w:val="4"/>
              <w:spacing w:before="78" w:line="222" w:lineRule="auto"/>
              <w:ind w:left="391"/>
            </w:pPr>
            <w:r>
              <w:rPr>
                <w:spacing w:val="-5"/>
              </w:rPr>
              <w:t>滨州医学院</w:t>
            </w:r>
          </w:p>
        </w:tc>
        <w:tc>
          <w:tcPr>
            <w:tcW w:w="1615" w:type="dxa"/>
          </w:tcPr>
          <w:p w14:paraId="0F590CEC">
            <w:pPr>
              <w:spacing w:line="271" w:lineRule="auto"/>
              <w:rPr>
                <w:rFonts w:ascii="Arial"/>
              </w:rPr>
            </w:pPr>
          </w:p>
          <w:p w14:paraId="00E2BD19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867C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27048798">
            <w:pPr>
              <w:spacing w:line="314" w:lineRule="auto"/>
              <w:rPr>
                <w:rFonts w:ascii="Arial"/>
              </w:rPr>
            </w:pPr>
          </w:p>
          <w:p w14:paraId="5B756170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YB-23-47</w:t>
            </w:r>
          </w:p>
        </w:tc>
        <w:tc>
          <w:tcPr>
            <w:tcW w:w="3331" w:type="dxa"/>
          </w:tcPr>
          <w:p w14:paraId="327F67FD">
            <w:pPr>
              <w:pStyle w:val="4"/>
              <w:spacing w:before="39" w:line="222" w:lineRule="auto"/>
              <w:ind w:left="23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红医精神融入中医药类高校</w:t>
            </w:r>
          </w:p>
          <w:p w14:paraId="301C9DEE">
            <w:pPr>
              <w:pStyle w:val="4"/>
              <w:spacing w:before="23" w:line="222" w:lineRule="auto"/>
              <w:ind w:left="24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思想政治理论课有效路径研</w:t>
            </w:r>
          </w:p>
          <w:p w14:paraId="396D1A7C">
            <w:pPr>
              <w:pStyle w:val="4"/>
              <w:spacing w:before="23" w:line="205" w:lineRule="auto"/>
              <w:ind w:left="1569"/>
            </w:pPr>
            <w:r>
              <w:t>究</w:t>
            </w:r>
          </w:p>
        </w:tc>
        <w:tc>
          <w:tcPr>
            <w:tcW w:w="1513" w:type="dxa"/>
          </w:tcPr>
          <w:p w14:paraId="3DE01311">
            <w:pPr>
              <w:spacing w:line="272" w:lineRule="auto"/>
              <w:rPr>
                <w:rFonts w:ascii="Arial"/>
              </w:rPr>
            </w:pPr>
          </w:p>
          <w:p w14:paraId="7F761C15">
            <w:pPr>
              <w:pStyle w:val="4"/>
              <w:spacing w:before="78" w:line="223" w:lineRule="auto"/>
              <w:ind w:left="422"/>
            </w:pPr>
            <w:r>
              <w:rPr>
                <w:spacing w:val="-10"/>
              </w:rPr>
              <w:t>陈延秋</w:t>
            </w:r>
          </w:p>
        </w:tc>
        <w:tc>
          <w:tcPr>
            <w:tcW w:w="1943" w:type="dxa"/>
          </w:tcPr>
          <w:p w14:paraId="45A67F34">
            <w:pPr>
              <w:spacing w:line="273" w:lineRule="auto"/>
              <w:rPr>
                <w:rFonts w:ascii="Arial"/>
              </w:rPr>
            </w:pPr>
          </w:p>
          <w:p w14:paraId="2D0942CD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436BE950">
            <w:pPr>
              <w:spacing w:line="272" w:lineRule="auto"/>
              <w:rPr>
                <w:rFonts w:ascii="Arial"/>
              </w:rPr>
            </w:pPr>
          </w:p>
          <w:p w14:paraId="3AB19857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4D70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</w:tcPr>
          <w:p w14:paraId="46829B1C">
            <w:pPr>
              <w:spacing w:line="313" w:lineRule="auto"/>
              <w:rPr>
                <w:rFonts w:ascii="Arial"/>
              </w:rPr>
            </w:pPr>
          </w:p>
          <w:p w14:paraId="41D38F1C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YB-23-48</w:t>
            </w:r>
          </w:p>
        </w:tc>
        <w:tc>
          <w:tcPr>
            <w:tcW w:w="3331" w:type="dxa"/>
          </w:tcPr>
          <w:p w14:paraId="41938E1F">
            <w:pPr>
              <w:pStyle w:val="4"/>
              <w:spacing w:before="39" w:line="222" w:lineRule="auto"/>
              <w:ind w:left="26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中医药院校护理专业学生创</w:t>
            </w:r>
          </w:p>
          <w:p w14:paraId="084C049B">
            <w:pPr>
              <w:pStyle w:val="4"/>
              <w:spacing w:before="23" w:line="221" w:lineRule="auto"/>
              <w:ind w:left="2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新能力培养模式的研究与实</w:t>
            </w:r>
          </w:p>
          <w:p w14:paraId="0EE6265C">
            <w:pPr>
              <w:pStyle w:val="4"/>
              <w:spacing w:before="25" w:line="205" w:lineRule="auto"/>
              <w:ind w:left="1555"/>
            </w:pPr>
            <w:r>
              <w:t>践</w:t>
            </w:r>
          </w:p>
        </w:tc>
        <w:tc>
          <w:tcPr>
            <w:tcW w:w="1513" w:type="dxa"/>
          </w:tcPr>
          <w:p w14:paraId="6BA55B89">
            <w:pPr>
              <w:spacing w:line="272" w:lineRule="auto"/>
              <w:rPr>
                <w:rFonts w:ascii="Arial"/>
              </w:rPr>
            </w:pPr>
          </w:p>
          <w:p w14:paraId="29386CC5">
            <w:pPr>
              <w:pStyle w:val="4"/>
              <w:spacing w:before="78" w:line="222" w:lineRule="auto"/>
              <w:ind w:left="413"/>
            </w:pPr>
            <w:r>
              <w:rPr>
                <w:spacing w:val="-7"/>
              </w:rPr>
              <w:t>郝玉芳</w:t>
            </w:r>
          </w:p>
        </w:tc>
        <w:tc>
          <w:tcPr>
            <w:tcW w:w="1943" w:type="dxa"/>
          </w:tcPr>
          <w:p w14:paraId="0021AE3C">
            <w:pPr>
              <w:spacing w:line="272" w:lineRule="auto"/>
              <w:rPr>
                <w:rFonts w:ascii="Arial"/>
              </w:rPr>
            </w:pPr>
          </w:p>
          <w:p w14:paraId="4B075281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</w:tcPr>
          <w:p w14:paraId="14B95393">
            <w:pPr>
              <w:spacing w:line="271" w:lineRule="auto"/>
              <w:rPr>
                <w:rFonts w:ascii="Arial"/>
              </w:rPr>
            </w:pPr>
          </w:p>
          <w:p w14:paraId="2B787E40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1A0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67C74C12">
            <w:pPr>
              <w:spacing w:line="313" w:lineRule="auto"/>
              <w:rPr>
                <w:rFonts w:ascii="Arial"/>
              </w:rPr>
            </w:pPr>
          </w:p>
          <w:p w14:paraId="72F91032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YB-23-49</w:t>
            </w:r>
          </w:p>
        </w:tc>
        <w:tc>
          <w:tcPr>
            <w:tcW w:w="3331" w:type="dxa"/>
          </w:tcPr>
          <w:p w14:paraId="0388C48D">
            <w:pPr>
              <w:pStyle w:val="4"/>
              <w:spacing w:before="40" w:line="222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《刺法灸法学》“学生真人病</w:t>
            </w:r>
          </w:p>
          <w:p w14:paraId="3B8B98B6">
            <w:pPr>
              <w:pStyle w:val="4"/>
              <w:spacing w:before="22" w:line="222" w:lineRule="auto"/>
              <w:ind w:left="11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例</w:t>
            </w:r>
            <w:r>
              <w:rPr>
                <w:spacing w:val="-8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”沉浸式门诊全流程实践教</w:t>
            </w:r>
          </w:p>
          <w:p w14:paraId="7453EC11">
            <w:pPr>
              <w:pStyle w:val="4"/>
              <w:spacing w:before="23" w:line="205" w:lineRule="auto"/>
              <w:ind w:left="726"/>
            </w:pPr>
            <w:r>
              <w:rPr>
                <w:spacing w:val="-4"/>
              </w:rPr>
              <w:t>学改革的实证研究</w:t>
            </w:r>
          </w:p>
        </w:tc>
        <w:tc>
          <w:tcPr>
            <w:tcW w:w="1513" w:type="dxa"/>
          </w:tcPr>
          <w:p w14:paraId="4151B265">
            <w:pPr>
              <w:spacing w:line="272" w:lineRule="auto"/>
              <w:rPr>
                <w:rFonts w:ascii="Arial"/>
              </w:rPr>
            </w:pPr>
          </w:p>
          <w:p w14:paraId="3A8C0180">
            <w:pPr>
              <w:pStyle w:val="4"/>
              <w:spacing w:before="78" w:line="223" w:lineRule="auto"/>
              <w:ind w:left="410"/>
            </w:pPr>
            <w:r>
              <w:rPr>
                <w:spacing w:val="-6"/>
              </w:rPr>
              <w:t>刘海静</w:t>
            </w:r>
          </w:p>
        </w:tc>
        <w:tc>
          <w:tcPr>
            <w:tcW w:w="1943" w:type="dxa"/>
          </w:tcPr>
          <w:p w14:paraId="03E0C6C8">
            <w:pPr>
              <w:spacing w:line="272" w:lineRule="auto"/>
              <w:rPr>
                <w:rFonts w:ascii="Arial"/>
              </w:rPr>
            </w:pPr>
          </w:p>
          <w:p w14:paraId="475B76CB">
            <w:pPr>
              <w:pStyle w:val="4"/>
              <w:spacing w:before="78" w:line="222" w:lineRule="auto"/>
              <w:ind w:left="147"/>
            </w:pPr>
            <w:r>
              <w:rPr>
                <w:spacing w:val="-3"/>
              </w:rPr>
              <w:t>云南中医药大学</w:t>
            </w:r>
          </w:p>
        </w:tc>
        <w:tc>
          <w:tcPr>
            <w:tcW w:w="1615" w:type="dxa"/>
          </w:tcPr>
          <w:p w14:paraId="113DB87E">
            <w:pPr>
              <w:spacing w:line="271" w:lineRule="auto"/>
              <w:rPr>
                <w:rFonts w:ascii="Arial"/>
              </w:rPr>
            </w:pPr>
          </w:p>
          <w:p w14:paraId="48D2F004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3AF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</w:tcPr>
          <w:p w14:paraId="61A9862F">
            <w:pPr>
              <w:spacing w:line="314" w:lineRule="auto"/>
              <w:rPr>
                <w:rFonts w:ascii="Arial"/>
              </w:rPr>
            </w:pPr>
          </w:p>
          <w:p w14:paraId="7E687EB2">
            <w:pPr>
              <w:pStyle w:val="4"/>
              <w:spacing w:before="78" w:line="180" w:lineRule="auto"/>
              <w:ind w:left="233"/>
            </w:pPr>
            <w:r>
              <w:rPr>
                <w:spacing w:val="-1"/>
              </w:rPr>
              <w:t>YB-23-50</w:t>
            </w:r>
          </w:p>
        </w:tc>
        <w:tc>
          <w:tcPr>
            <w:tcW w:w="3331" w:type="dxa"/>
          </w:tcPr>
          <w:p w14:paraId="7E99475E">
            <w:pPr>
              <w:pStyle w:val="4"/>
              <w:spacing w:before="40" w:line="222" w:lineRule="auto"/>
              <w:ind w:left="24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南少林武术文化助力中医药</w:t>
            </w:r>
          </w:p>
          <w:p w14:paraId="6D37091A">
            <w:pPr>
              <w:pStyle w:val="4"/>
              <w:spacing w:before="22" w:line="222" w:lineRule="auto"/>
              <w:ind w:left="25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院校健康教育的价值与路径</w:t>
            </w:r>
          </w:p>
          <w:p w14:paraId="12E4C1E0">
            <w:pPr>
              <w:pStyle w:val="4"/>
              <w:spacing w:before="24" w:line="204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</w:tcPr>
          <w:p w14:paraId="1AF7CD2A">
            <w:pPr>
              <w:spacing w:line="272" w:lineRule="auto"/>
              <w:rPr>
                <w:rFonts w:ascii="Arial"/>
              </w:rPr>
            </w:pPr>
          </w:p>
          <w:p w14:paraId="5214A7DC">
            <w:pPr>
              <w:pStyle w:val="4"/>
              <w:spacing w:before="78" w:line="223" w:lineRule="auto"/>
              <w:ind w:left="411"/>
            </w:pPr>
            <w:r>
              <w:rPr>
                <w:spacing w:val="-6"/>
              </w:rPr>
              <w:t>齐大路</w:t>
            </w:r>
          </w:p>
        </w:tc>
        <w:tc>
          <w:tcPr>
            <w:tcW w:w="1943" w:type="dxa"/>
          </w:tcPr>
          <w:p w14:paraId="6BDAD9E5">
            <w:pPr>
              <w:spacing w:line="272" w:lineRule="auto"/>
              <w:rPr>
                <w:rFonts w:ascii="Arial"/>
              </w:rPr>
            </w:pPr>
          </w:p>
          <w:p w14:paraId="18311D2F">
            <w:pPr>
              <w:pStyle w:val="4"/>
              <w:spacing w:before="78" w:line="222" w:lineRule="auto"/>
              <w:ind w:left="147"/>
            </w:pPr>
            <w:r>
              <w:rPr>
                <w:spacing w:val="-3"/>
              </w:rPr>
              <w:t>福建中医药大学</w:t>
            </w:r>
          </w:p>
        </w:tc>
        <w:tc>
          <w:tcPr>
            <w:tcW w:w="1615" w:type="dxa"/>
          </w:tcPr>
          <w:p w14:paraId="1188A722">
            <w:pPr>
              <w:spacing w:line="272" w:lineRule="auto"/>
              <w:rPr>
                <w:rFonts w:ascii="Arial"/>
              </w:rPr>
            </w:pPr>
          </w:p>
          <w:p w14:paraId="043C8FFA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8738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421" w:type="dxa"/>
          </w:tcPr>
          <w:p w14:paraId="0301126F">
            <w:pPr>
              <w:spacing w:line="313" w:lineRule="auto"/>
              <w:rPr>
                <w:rFonts w:ascii="Arial"/>
              </w:rPr>
            </w:pPr>
          </w:p>
          <w:p w14:paraId="772B5706">
            <w:pPr>
              <w:pStyle w:val="4"/>
              <w:spacing w:before="78" w:line="181" w:lineRule="auto"/>
              <w:ind w:left="233"/>
            </w:pPr>
            <w:r>
              <w:rPr>
                <w:spacing w:val="-1"/>
              </w:rPr>
              <w:t>YB-23-51</w:t>
            </w:r>
          </w:p>
        </w:tc>
        <w:tc>
          <w:tcPr>
            <w:tcW w:w="3331" w:type="dxa"/>
          </w:tcPr>
          <w:p w14:paraId="4F45D68A">
            <w:pPr>
              <w:pStyle w:val="4"/>
              <w:spacing w:before="41" w:line="222" w:lineRule="auto"/>
              <w:ind w:left="23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基于 MORALS 体系的中西医</w:t>
            </w:r>
          </w:p>
          <w:p w14:paraId="76787E02">
            <w:pPr>
              <w:pStyle w:val="4"/>
              <w:spacing w:before="22" w:line="222" w:lineRule="auto"/>
              <w:ind w:left="24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结合专业课程思政教学改革</w:t>
            </w:r>
          </w:p>
          <w:p w14:paraId="0654A78E">
            <w:pPr>
              <w:pStyle w:val="4"/>
              <w:spacing w:before="23" w:line="208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</w:tcPr>
          <w:p w14:paraId="6DC37B02">
            <w:pPr>
              <w:spacing w:line="273" w:lineRule="auto"/>
              <w:rPr>
                <w:rFonts w:ascii="Arial"/>
              </w:rPr>
            </w:pPr>
          </w:p>
          <w:p w14:paraId="1F6C5989">
            <w:pPr>
              <w:pStyle w:val="4"/>
              <w:spacing w:before="78" w:line="222" w:lineRule="auto"/>
              <w:ind w:left="412"/>
            </w:pPr>
            <w:r>
              <w:rPr>
                <w:spacing w:val="-7"/>
              </w:rPr>
              <w:t>王永霞</w:t>
            </w:r>
          </w:p>
        </w:tc>
        <w:tc>
          <w:tcPr>
            <w:tcW w:w="1943" w:type="dxa"/>
          </w:tcPr>
          <w:p w14:paraId="6E457509">
            <w:pPr>
              <w:spacing w:line="273" w:lineRule="auto"/>
              <w:rPr>
                <w:rFonts w:ascii="Arial"/>
              </w:rPr>
            </w:pPr>
          </w:p>
          <w:p w14:paraId="42CFC728">
            <w:pPr>
              <w:pStyle w:val="4"/>
              <w:spacing w:before="78" w:line="222" w:lineRule="auto"/>
              <w:ind w:left="153"/>
            </w:pPr>
            <w:r>
              <w:rPr>
                <w:spacing w:val="-4"/>
              </w:rPr>
              <w:t>河南中医药大学</w:t>
            </w:r>
          </w:p>
        </w:tc>
        <w:tc>
          <w:tcPr>
            <w:tcW w:w="1615" w:type="dxa"/>
          </w:tcPr>
          <w:p w14:paraId="4E73BEBA">
            <w:pPr>
              <w:spacing w:line="272" w:lineRule="auto"/>
              <w:rPr>
                <w:rFonts w:ascii="Arial"/>
              </w:rPr>
            </w:pPr>
          </w:p>
          <w:p w14:paraId="14F11B34">
            <w:pPr>
              <w:pStyle w:val="4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3022363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F3E91">
    <w:pPr>
      <w:framePr w:wrap="around" w:vAnchor="text" w:hAnchor="margin" w:xAlign="center" w:y="1"/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  <w:p w14:paraId="2783F078">
    <w:pPr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8BFE">
    <w:pPr>
      <w:snapToGrid w:val="0"/>
      <w:rPr>
        <w:rFonts w:ascii="Times New Roman" w:hAnsi="Times New Roman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D31D7"/>
    <w:rsid w:val="7E4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2026-01-13T05:53:00Z</dcterms:created>
  <dc:creator>李爱华</dc:creator>
  <cp:lastModifiedBy>李爱华</cp:lastModifiedBy>
  <dcterms:modified xsi:type="dcterms:W3CDTF">2026-01-13T05:55:08Z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AA479FDAEFD84382A05D4F353A650DE4_11</vt:lpwstr>
  </property>
  <property fmtid="{D5CDD505-2E9C-101B-9397-08002B2CF9AE}" pid="4" name="KSOTemplateDocerSaveRecord">
    <vt:lpwstr>eyJoZGlkIjoiNjNlMzUzYzBmM2UzYzMwOGUwM2QyMjMwMDEwNjQ3N2MiLCJ1c2VySWQiOiI2OTczNjQ4NDEifQ==</vt:lpwstr>
  </property>
</Properties>
</file>